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r>
        <w:rPr>
          <w:noProof/>
          <w:lang w:eastAsia="ru-RU"/>
        </w:rPr>
        <w:drawing>
          <wp:inline distT="0" distB="0" distL="0" distR="0" wp14:anchorId="548666E1" wp14:editId="4325A01A">
            <wp:extent cx="5856605" cy="861822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56605" cy="8618220"/>
                    </a:xfrm>
                    <a:prstGeom prst="rect">
                      <a:avLst/>
                    </a:prstGeom>
                  </pic:spPr>
                </pic:pic>
              </a:graphicData>
            </a:graphic>
          </wp:inline>
        </w:drawing>
      </w: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r>
        <w:rPr>
          <w:noProof/>
          <w:lang w:eastAsia="ru-RU"/>
        </w:rPr>
        <w:lastRenderedPageBreak/>
        <w:drawing>
          <wp:inline distT="0" distB="0" distL="0" distR="0" wp14:anchorId="2DC5355E" wp14:editId="019D1EC9">
            <wp:extent cx="5843905" cy="8618220"/>
            <wp:effectExtent l="0" t="0" r="444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843905" cy="8618220"/>
                    </a:xfrm>
                    <a:prstGeom prst="rect">
                      <a:avLst/>
                    </a:prstGeom>
                  </pic:spPr>
                </pic:pic>
              </a:graphicData>
            </a:graphic>
          </wp:inline>
        </w:drawing>
      </w: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p>
    <w:p w:rsidR="00285FF3" w:rsidRDefault="00285FF3" w:rsidP="006D0DFF">
      <w:pPr>
        <w:autoSpaceDE w:val="0"/>
        <w:autoSpaceDN w:val="0"/>
        <w:adjustRightInd w:val="0"/>
        <w:spacing w:after="0" w:line="240" w:lineRule="auto"/>
        <w:jc w:val="center"/>
        <w:rPr>
          <w:rFonts w:ascii="Times New Roman" w:hAnsi="Times New Roman" w:cs="Times New Roman"/>
          <w:b/>
          <w:bCs/>
          <w:sz w:val="28"/>
          <w:szCs w:val="28"/>
          <w:lang w:val="kk-KZ"/>
        </w:rPr>
      </w:pPr>
      <w:bookmarkStart w:id="0" w:name="_GoBack"/>
      <w:bookmarkEnd w:id="0"/>
    </w:p>
    <w:p w:rsidR="00962962" w:rsidRDefault="00962962" w:rsidP="006D0DFF">
      <w:pPr>
        <w:autoSpaceDE w:val="0"/>
        <w:autoSpaceDN w:val="0"/>
        <w:adjustRightInd w:val="0"/>
        <w:spacing w:after="0" w:line="240" w:lineRule="auto"/>
        <w:jc w:val="center"/>
        <w:rPr>
          <w:rFonts w:ascii="Times New Roman" w:hAnsi="Times New Roman" w:cs="Times New Roman"/>
          <w:b/>
          <w:bCs/>
          <w:sz w:val="28"/>
          <w:szCs w:val="28"/>
          <w:lang w:val="kk-KZ"/>
        </w:rPr>
      </w:pPr>
      <w:r w:rsidRPr="00213095">
        <w:rPr>
          <w:rFonts w:ascii="Times New Roman" w:hAnsi="Times New Roman" w:cs="Times New Roman"/>
          <w:b/>
          <w:bCs/>
          <w:sz w:val="28"/>
          <w:szCs w:val="28"/>
          <w:lang w:val="kk-KZ"/>
        </w:rPr>
        <w:lastRenderedPageBreak/>
        <w:t>Пояснительн</w:t>
      </w:r>
      <w:r>
        <w:rPr>
          <w:rFonts w:ascii="Times New Roman" w:hAnsi="Times New Roman" w:cs="Times New Roman"/>
          <w:b/>
          <w:bCs/>
          <w:sz w:val="28"/>
          <w:szCs w:val="28"/>
          <w:lang w:val="kk-KZ"/>
        </w:rPr>
        <w:t>ая записка</w:t>
      </w:r>
    </w:p>
    <w:p w:rsidR="00962962" w:rsidRDefault="00962962" w:rsidP="00962962">
      <w:pPr>
        <w:autoSpaceDE w:val="0"/>
        <w:autoSpaceDN w:val="0"/>
        <w:adjustRightInd w:val="0"/>
        <w:spacing w:after="0" w:line="240" w:lineRule="auto"/>
        <w:ind w:firstLine="708"/>
        <w:jc w:val="center"/>
        <w:rPr>
          <w:rFonts w:ascii="Times New Roman" w:hAnsi="Times New Roman" w:cs="Times New Roman"/>
          <w:b/>
          <w:bCs/>
          <w:sz w:val="28"/>
          <w:szCs w:val="28"/>
          <w:lang w:val="kk-KZ"/>
        </w:rPr>
      </w:pPr>
    </w:p>
    <w:p w:rsidR="00962962" w:rsidRDefault="00962962" w:rsidP="00962962">
      <w:pPr>
        <w:pStyle w:val="aa"/>
        <w:ind w:firstLine="708"/>
        <w:jc w:val="both"/>
        <w:rPr>
          <w:rFonts w:ascii="Times New Roman" w:hAnsi="Times New Roman" w:cs="Times New Roman"/>
          <w:sz w:val="28"/>
          <w:szCs w:val="28"/>
          <w:lang w:val="kk-KZ"/>
        </w:rPr>
      </w:pPr>
      <w:r>
        <w:rPr>
          <w:rFonts w:ascii="Times New Roman" w:hAnsi="Times New Roman" w:cs="Times New Roman"/>
          <w:sz w:val="28"/>
          <w:szCs w:val="28"/>
          <w:lang w:val="kk-KZ"/>
        </w:rPr>
        <w:t>Основные задачи комплексного экзамена:</w:t>
      </w:r>
    </w:p>
    <w:p w:rsidR="00962962" w:rsidRDefault="00962962" w:rsidP="00962962">
      <w:pPr>
        <w:pStyle w:val="aa"/>
        <w:numPr>
          <w:ilvl w:val="0"/>
          <w:numId w:val="17"/>
        </w:numPr>
        <w:ind w:left="0" w:firstLine="0"/>
        <w:jc w:val="both"/>
        <w:rPr>
          <w:rFonts w:ascii="Times New Roman" w:hAnsi="Times New Roman" w:cs="Times New Roman"/>
          <w:sz w:val="28"/>
          <w:szCs w:val="28"/>
          <w:lang w:val="kk-KZ"/>
        </w:rPr>
      </w:pPr>
      <w:r>
        <w:rPr>
          <w:rFonts w:ascii="Times New Roman" w:hAnsi="Times New Roman" w:cs="Times New Roman"/>
          <w:sz w:val="28"/>
          <w:szCs w:val="28"/>
          <w:lang w:val="kk-KZ"/>
        </w:rPr>
        <w:t>Оценка уровня освоения учебной дисциплины, определяющей профессиональную подготовленность выпускника;</w:t>
      </w:r>
    </w:p>
    <w:p w:rsidR="00962962" w:rsidRDefault="00962962" w:rsidP="00962962">
      <w:pPr>
        <w:pStyle w:val="aa"/>
        <w:numPr>
          <w:ilvl w:val="0"/>
          <w:numId w:val="17"/>
        </w:numPr>
        <w:ind w:left="0" w:firstLine="0"/>
        <w:jc w:val="both"/>
        <w:rPr>
          <w:rFonts w:ascii="Times New Roman" w:hAnsi="Times New Roman" w:cs="Times New Roman"/>
          <w:sz w:val="28"/>
          <w:szCs w:val="28"/>
          <w:lang w:val="kk-KZ"/>
        </w:rPr>
      </w:pPr>
      <w:r>
        <w:rPr>
          <w:rFonts w:ascii="Times New Roman" w:hAnsi="Times New Roman" w:cs="Times New Roman"/>
          <w:sz w:val="28"/>
          <w:szCs w:val="28"/>
          <w:lang w:val="kk-KZ"/>
        </w:rPr>
        <w:t>Определение соответствия подготовки выпускников квалификационным требованиям для студентов образовательной программы 6В</w:t>
      </w:r>
      <w:r w:rsidRPr="00555DBA">
        <w:rPr>
          <w:rFonts w:ascii="Times New Roman" w:hAnsi="Times New Roman" w:cs="Times New Roman"/>
          <w:sz w:val="28"/>
          <w:szCs w:val="28"/>
          <w:lang w:val="kk-KZ"/>
        </w:rPr>
        <w:t>11101-</w:t>
      </w:r>
      <w:r>
        <w:rPr>
          <w:rFonts w:ascii="Times New Roman" w:hAnsi="Times New Roman" w:cs="Times New Roman"/>
          <w:sz w:val="28"/>
          <w:szCs w:val="28"/>
          <w:lang w:val="kk-KZ"/>
        </w:rPr>
        <w:t>«</w:t>
      </w:r>
      <w:r w:rsidRPr="00555DBA">
        <w:rPr>
          <w:rFonts w:ascii="Times New Roman" w:hAnsi="Times New Roman" w:cs="Times New Roman"/>
          <w:sz w:val="28"/>
          <w:szCs w:val="28"/>
          <w:lang w:val="kk-KZ"/>
        </w:rPr>
        <w:t>Туризм</w:t>
      </w:r>
      <w:r>
        <w:rPr>
          <w:rFonts w:ascii="Times New Roman" w:hAnsi="Times New Roman" w:cs="Times New Roman"/>
          <w:sz w:val="28"/>
          <w:szCs w:val="28"/>
          <w:lang w:val="kk-KZ"/>
        </w:rPr>
        <w:t>».</w:t>
      </w:r>
    </w:p>
    <w:p w:rsidR="00962962" w:rsidRDefault="00962962" w:rsidP="00962962">
      <w:pPr>
        <w:pStyle w:val="aa"/>
        <w:ind w:firstLine="708"/>
        <w:jc w:val="both"/>
        <w:rPr>
          <w:rFonts w:ascii="Times New Roman" w:hAnsi="Times New Roman" w:cs="Times New Roman"/>
          <w:sz w:val="28"/>
          <w:szCs w:val="28"/>
          <w:lang w:val="kk-KZ"/>
        </w:rPr>
      </w:pPr>
      <w:r w:rsidRPr="002D71A3">
        <w:rPr>
          <w:rFonts w:ascii="Times New Roman" w:hAnsi="Times New Roman" w:cs="Times New Roman"/>
          <w:sz w:val="28"/>
          <w:szCs w:val="28"/>
          <w:lang w:val="kk-KZ"/>
        </w:rPr>
        <w:t>Целью комплексного экзамена является проверка знаний выпускников по изученным предметам курса. Комплексный экзамен состоит из 3 модулей.</w:t>
      </w:r>
    </w:p>
    <w:p w:rsidR="00962962" w:rsidRDefault="00962962" w:rsidP="00962962">
      <w:pPr>
        <w:pStyle w:val="aa"/>
        <w:ind w:firstLine="708"/>
        <w:jc w:val="both"/>
        <w:rPr>
          <w:rFonts w:ascii="Times New Roman" w:hAnsi="Times New Roman" w:cs="Times New Roman"/>
          <w:sz w:val="28"/>
          <w:szCs w:val="28"/>
          <w:lang w:val="kk-KZ"/>
        </w:rPr>
      </w:pPr>
      <w:r w:rsidRPr="00A35DB8">
        <w:rPr>
          <w:rFonts w:ascii="Times New Roman" w:hAnsi="Times New Roman" w:cs="Times New Roman"/>
          <w:b/>
          <w:sz w:val="28"/>
          <w:szCs w:val="28"/>
          <w:lang w:val="kk-KZ"/>
        </w:rPr>
        <w:t>1 модуль</w:t>
      </w:r>
      <w:r w:rsidRPr="002D71A3">
        <w:rPr>
          <w:rFonts w:ascii="Times New Roman" w:hAnsi="Times New Roman" w:cs="Times New Roman"/>
          <w:sz w:val="28"/>
          <w:szCs w:val="28"/>
          <w:lang w:val="kk-KZ"/>
        </w:rPr>
        <w:t xml:space="preserve"> </w:t>
      </w:r>
      <w:r>
        <w:rPr>
          <w:rFonts w:ascii="Times New Roman" w:hAnsi="Times New Roman" w:cs="Times New Roman"/>
          <w:b/>
          <w:sz w:val="28"/>
          <w:szCs w:val="28"/>
          <w:lang w:val="kk-KZ"/>
        </w:rPr>
        <w:t>«Основы туризмологии</w:t>
      </w:r>
      <w:r w:rsidRPr="00163FCE">
        <w:rPr>
          <w:rFonts w:ascii="Times New Roman" w:hAnsi="Times New Roman" w:cs="Times New Roman"/>
          <w:b/>
          <w:sz w:val="28"/>
          <w:szCs w:val="28"/>
          <w:lang w:val="kk-KZ"/>
        </w:rPr>
        <w:t>»</w:t>
      </w:r>
      <w:r w:rsidRPr="002D71A3">
        <w:rPr>
          <w:rFonts w:ascii="Times New Roman" w:hAnsi="Times New Roman" w:cs="Times New Roman"/>
          <w:sz w:val="28"/>
          <w:szCs w:val="28"/>
          <w:lang w:val="kk-KZ"/>
        </w:rPr>
        <w:t xml:space="preserve"> является </w:t>
      </w:r>
      <w:r>
        <w:rPr>
          <w:rFonts w:ascii="Times New Roman" w:hAnsi="Times New Roman" w:cs="Times New Roman"/>
          <w:sz w:val="28"/>
          <w:szCs w:val="28"/>
          <w:lang w:val="kk-KZ"/>
        </w:rPr>
        <w:t>начальной</w:t>
      </w:r>
      <w:r w:rsidRPr="002D71A3">
        <w:rPr>
          <w:rFonts w:ascii="Times New Roman" w:hAnsi="Times New Roman" w:cs="Times New Roman"/>
          <w:sz w:val="28"/>
          <w:szCs w:val="28"/>
          <w:lang w:val="kk-KZ"/>
        </w:rPr>
        <w:t xml:space="preserve"> составляющей профессиональной подготовки будущего специалиста по туризму, одной из основных дисциплин, формирующих первые представления о туризме и занимающих лидирующие позиции в подготовке будущих специалистов.</w:t>
      </w:r>
    </w:p>
    <w:p w:rsidR="00962962" w:rsidRDefault="00962962" w:rsidP="00962962">
      <w:pPr>
        <w:tabs>
          <w:tab w:val="left" w:pos="851"/>
          <w:tab w:val="left" w:pos="1134"/>
        </w:tabs>
        <w:spacing w:after="0" w:line="240" w:lineRule="auto"/>
        <w:ind w:firstLine="567"/>
        <w:jc w:val="both"/>
      </w:pPr>
      <w:r w:rsidRPr="00A35DB8">
        <w:rPr>
          <w:rFonts w:ascii="Times New Roman" w:hAnsi="Times New Roman" w:cs="Times New Roman"/>
          <w:b/>
          <w:sz w:val="28"/>
          <w:szCs w:val="28"/>
          <w:lang w:val="kk-KZ"/>
        </w:rPr>
        <w:t>2 модуль</w:t>
      </w:r>
      <w:r>
        <w:rPr>
          <w:rFonts w:ascii="Times New Roman" w:hAnsi="Times New Roman" w:cs="Times New Roman"/>
          <w:sz w:val="28"/>
          <w:szCs w:val="28"/>
          <w:lang w:val="kk-KZ"/>
        </w:rPr>
        <w:t xml:space="preserve"> </w:t>
      </w:r>
      <w:r w:rsidRPr="00163FCE">
        <w:rPr>
          <w:rFonts w:ascii="Times New Roman" w:hAnsi="Times New Roman" w:cs="Times New Roman"/>
          <w:b/>
          <w:sz w:val="28"/>
          <w:szCs w:val="28"/>
          <w:lang w:val="kk-KZ"/>
        </w:rPr>
        <w:t>«Техника и тактика активных видов туризма»</w:t>
      </w:r>
      <w:r w:rsidRPr="00163FCE">
        <w:rPr>
          <w:rFonts w:ascii="Times New Roman" w:hAnsi="Times New Roman" w:cs="Times New Roman"/>
          <w:sz w:val="28"/>
          <w:szCs w:val="28"/>
          <w:lang w:val="kk-KZ"/>
        </w:rPr>
        <w:t xml:space="preserve"> </w:t>
      </w:r>
      <w:r w:rsidRPr="00D155BA">
        <w:rPr>
          <w:rFonts w:ascii="Times New Roman" w:hAnsi="Times New Roman" w:cs="Times New Roman"/>
          <w:sz w:val="28"/>
          <w:szCs w:val="28"/>
          <w:lang w:val="kk-KZ"/>
        </w:rPr>
        <w:t xml:space="preserve">базовая дисциплина </w:t>
      </w:r>
      <w:r>
        <w:rPr>
          <w:rFonts w:ascii="Times New Roman" w:hAnsi="Times New Roman" w:cs="Times New Roman"/>
          <w:sz w:val="28"/>
          <w:szCs w:val="28"/>
          <w:lang w:val="kk-KZ"/>
        </w:rPr>
        <w:t xml:space="preserve">которая </w:t>
      </w:r>
      <w:r w:rsidRPr="00D155BA">
        <w:rPr>
          <w:rFonts w:ascii="Times New Roman" w:hAnsi="Times New Roman" w:cs="Times New Roman"/>
          <w:sz w:val="28"/>
          <w:szCs w:val="28"/>
          <w:lang w:val="kk-KZ"/>
        </w:rPr>
        <w:t>включает в себя формирование профессиональных компетенций, позволяющих формировать навыки исследования, владеть основами знаний по технике и тактике организации активных туристских путешествий и познавательных экскурсий на местности, созданию, оценке маршрутов походов, обеспечению безопасности туристов, методам проведения краеведческих исследований на местности, практическому использованию полученных знаний в познавательной и коммуникативной деятельности.</w:t>
      </w:r>
      <w:r w:rsidRPr="00D155BA">
        <w:t xml:space="preserve"> </w:t>
      </w:r>
    </w:p>
    <w:p w:rsidR="00962962" w:rsidRPr="00D155BA" w:rsidRDefault="00962962" w:rsidP="00962962">
      <w:pPr>
        <w:tabs>
          <w:tab w:val="left" w:pos="851"/>
          <w:tab w:val="left" w:pos="1134"/>
        </w:tabs>
        <w:spacing w:after="0" w:line="240" w:lineRule="auto"/>
        <w:ind w:firstLine="567"/>
        <w:jc w:val="both"/>
        <w:rPr>
          <w:rFonts w:ascii="Times New Roman" w:hAnsi="Times New Roman" w:cs="Times New Roman"/>
          <w:sz w:val="28"/>
          <w:szCs w:val="28"/>
          <w:lang w:val="kk-KZ"/>
        </w:rPr>
      </w:pPr>
      <w:r w:rsidRPr="00A35DB8">
        <w:rPr>
          <w:rFonts w:ascii="Times New Roman" w:hAnsi="Times New Roman" w:cs="Times New Roman"/>
          <w:b/>
          <w:sz w:val="28"/>
          <w:szCs w:val="28"/>
          <w:lang w:val="kk-KZ"/>
        </w:rPr>
        <w:t>3 модуль</w:t>
      </w:r>
      <w:r w:rsidRPr="00D155BA">
        <w:rPr>
          <w:rFonts w:ascii="Times New Roman" w:hAnsi="Times New Roman" w:cs="Times New Roman"/>
          <w:sz w:val="28"/>
          <w:szCs w:val="28"/>
          <w:lang w:val="kk-KZ"/>
        </w:rPr>
        <w:t xml:space="preserve"> </w:t>
      </w:r>
      <w:r w:rsidRPr="00D155BA">
        <w:rPr>
          <w:rFonts w:ascii="Times New Roman" w:hAnsi="Times New Roman" w:cs="Times New Roman"/>
          <w:b/>
          <w:sz w:val="28"/>
          <w:szCs w:val="28"/>
          <w:lang w:val="kk-KZ"/>
        </w:rPr>
        <w:t>«География туризма Казахстана»</w:t>
      </w:r>
      <w:r w:rsidRPr="00D155BA">
        <w:rPr>
          <w:rFonts w:ascii="Times New Roman" w:hAnsi="Times New Roman" w:cs="Times New Roman"/>
          <w:sz w:val="28"/>
          <w:szCs w:val="28"/>
          <w:lang w:val="kk-KZ"/>
        </w:rPr>
        <w:t xml:space="preserve"> – рассм</w:t>
      </w:r>
      <w:r>
        <w:rPr>
          <w:rFonts w:ascii="Times New Roman" w:hAnsi="Times New Roman" w:cs="Times New Roman"/>
          <w:sz w:val="28"/>
          <w:szCs w:val="28"/>
          <w:lang w:val="kk-KZ"/>
        </w:rPr>
        <w:t>а</w:t>
      </w:r>
      <w:r w:rsidRPr="00D155BA">
        <w:rPr>
          <w:rFonts w:ascii="Times New Roman" w:hAnsi="Times New Roman" w:cs="Times New Roman"/>
          <w:sz w:val="28"/>
          <w:szCs w:val="28"/>
          <w:lang w:val="kk-KZ"/>
        </w:rPr>
        <w:t>тр</w:t>
      </w:r>
      <w:r>
        <w:rPr>
          <w:rFonts w:ascii="Times New Roman" w:hAnsi="Times New Roman" w:cs="Times New Roman"/>
          <w:sz w:val="28"/>
          <w:szCs w:val="28"/>
          <w:lang w:val="kk-KZ"/>
        </w:rPr>
        <w:t>ивает</w:t>
      </w:r>
      <w:r w:rsidRPr="00D155BA">
        <w:rPr>
          <w:rFonts w:ascii="Times New Roman" w:hAnsi="Times New Roman" w:cs="Times New Roman"/>
          <w:sz w:val="28"/>
          <w:szCs w:val="28"/>
          <w:lang w:val="kk-KZ"/>
        </w:rPr>
        <w:t xml:space="preserve"> вопросы территориальной организации, рационального туристского использования природы, развития кластерной системы на основе оценки и анализа рекреационных ресурсов путем определения значения природных и социально-экономических факторов, способствующих развитию туризма и отдыха в Казахстане.</w:t>
      </w:r>
    </w:p>
    <w:p w:rsidR="00213095" w:rsidRPr="00962962" w:rsidRDefault="00213095" w:rsidP="00F87E05">
      <w:pPr>
        <w:tabs>
          <w:tab w:val="left" w:pos="851"/>
          <w:tab w:val="left" w:pos="1134"/>
        </w:tabs>
        <w:ind w:firstLine="567"/>
        <w:jc w:val="center"/>
        <w:rPr>
          <w:rFonts w:ascii="Times New Roman" w:hAnsi="Times New Roman" w:cs="Times New Roman"/>
          <w:b/>
          <w:sz w:val="28"/>
          <w:szCs w:val="28"/>
          <w:lang w:val="kk-KZ"/>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213095" w:rsidRPr="00962962" w:rsidRDefault="00213095" w:rsidP="00962962">
      <w:pPr>
        <w:tabs>
          <w:tab w:val="left" w:pos="851"/>
          <w:tab w:val="left" w:pos="1134"/>
        </w:tabs>
        <w:rPr>
          <w:rFonts w:ascii="Times New Roman" w:hAnsi="Times New Roman" w:cs="Times New Roman"/>
          <w:b/>
          <w:sz w:val="28"/>
          <w:szCs w:val="28"/>
          <w:lang w:val="kk-KZ"/>
        </w:rPr>
      </w:pPr>
    </w:p>
    <w:p w:rsidR="00213095" w:rsidRDefault="00213095" w:rsidP="00F87E05">
      <w:pPr>
        <w:tabs>
          <w:tab w:val="left" w:pos="851"/>
          <w:tab w:val="left" w:pos="1134"/>
        </w:tabs>
        <w:ind w:firstLine="567"/>
        <w:jc w:val="center"/>
        <w:rPr>
          <w:rFonts w:ascii="Times New Roman" w:hAnsi="Times New Roman" w:cs="Times New Roman"/>
          <w:b/>
          <w:sz w:val="28"/>
          <w:szCs w:val="28"/>
        </w:rPr>
      </w:pPr>
    </w:p>
    <w:p w:rsidR="00C76411" w:rsidRPr="00F87E05" w:rsidRDefault="00C76411" w:rsidP="00F87E05">
      <w:pPr>
        <w:tabs>
          <w:tab w:val="left" w:pos="851"/>
          <w:tab w:val="left" w:pos="1134"/>
        </w:tabs>
        <w:ind w:firstLine="567"/>
        <w:jc w:val="center"/>
        <w:rPr>
          <w:rFonts w:ascii="Times New Roman" w:hAnsi="Times New Roman" w:cs="Times New Roman"/>
          <w:b/>
          <w:sz w:val="28"/>
          <w:szCs w:val="28"/>
          <w:lang w:val="kk-KZ"/>
        </w:rPr>
      </w:pPr>
      <w:r w:rsidRPr="00F87E05">
        <w:rPr>
          <w:rFonts w:ascii="Times New Roman" w:hAnsi="Times New Roman" w:cs="Times New Roman"/>
          <w:b/>
          <w:sz w:val="28"/>
          <w:szCs w:val="28"/>
        </w:rPr>
        <w:lastRenderedPageBreak/>
        <w:t>Модуль 1</w:t>
      </w:r>
      <w:r w:rsidR="00F87E05">
        <w:rPr>
          <w:rFonts w:ascii="Times New Roman" w:hAnsi="Times New Roman" w:cs="Times New Roman"/>
          <w:b/>
          <w:sz w:val="28"/>
          <w:szCs w:val="28"/>
          <w:lang w:val="kk-KZ"/>
        </w:rPr>
        <w:t>. Основы туризмологии</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rPr>
        <w:t>1</w:t>
      </w:r>
      <w:r w:rsidRPr="00F87E05">
        <w:rPr>
          <w:rFonts w:ascii="Times New Roman" w:hAnsi="Times New Roman" w:cs="Times New Roman"/>
          <w:b/>
          <w:sz w:val="28"/>
          <w:szCs w:val="28"/>
          <w:lang w:val="kk-KZ"/>
        </w:rPr>
        <w:t xml:space="preserve">. </w:t>
      </w:r>
      <w:r w:rsidRPr="00F87E05">
        <w:rPr>
          <w:rFonts w:ascii="Times New Roman" w:hAnsi="Times New Roman" w:cs="Times New Roman"/>
          <w:b/>
          <w:sz w:val="28"/>
          <w:szCs w:val="28"/>
        </w:rPr>
        <w:t>Основные тенденции развития мирового туризма.</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Зарождение туризма. Временная периодизация туризма.  Особенности развития туризма во времена средневековья и эпоху Возрождения.</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2. </w:t>
      </w:r>
      <w:r w:rsidRPr="00F87E05">
        <w:rPr>
          <w:rFonts w:ascii="Times New Roman" w:hAnsi="Times New Roman" w:cs="Times New Roman"/>
          <w:b/>
          <w:sz w:val="28"/>
          <w:szCs w:val="28"/>
        </w:rPr>
        <w:t xml:space="preserve">Снаряжение необходимое для поисково-спасательных работ, </w:t>
      </w:r>
      <w:r w:rsidRPr="00F87E05">
        <w:rPr>
          <w:rFonts w:ascii="Times New Roman" w:hAnsi="Times New Roman" w:cs="Times New Roman"/>
          <w:b/>
          <w:sz w:val="28"/>
          <w:szCs w:val="28"/>
          <w:lang w:val="kk-KZ"/>
        </w:rPr>
        <w:t xml:space="preserve">личное и </w:t>
      </w:r>
      <w:r w:rsidRPr="00F87E05">
        <w:rPr>
          <w:rFonts w:ascii="Times New Roman" w:hAnsi="Times New Roman" w:cs="Times New Roman"/>
          <w:b/>
          <w:sz w:val="28"/>
          <w:szCs w:val="28"/>
        </w:rPr>
        <w:t>групповое снаряжение</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Особенности поисково-спасательных работ. Материально-техническое обеспечение (обувь, одежда, снаряжение, медикаменты) активного туристского путешествия. Виды личного  и группового снаряжения. Примеры личного и группового снаряжения. </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3. </w:t>
      </w:r>
      <w:r w:rsidRPr="00F87E05">
        <w:rPr>
          <w:rFonts w:ascii="Times New Roman" w:hAnsi="Times New Roman" w:cs="Times New Roman"/>
          <w:b/>
          <w:sz w:val="28"/>
          <w:szCs w:val="28"/>
        </w:rPr>
        <w:t>Характеристика первых в мире туристских организаций и проектов по экономическому туризму.</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туристской организации. Первые в мире туристские организации по экономическому туризму. Виды проектов по экономическому туризму</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4. П</w:t>
      </w:r>
      <w:proofErr w:type="spellStart"/>
      <w:r w:rsidRPr="00F87E05">
        <w:rPr>
          <w:rFonts w:ascii="Times New Roman" w:hAnsi="Times New Roman" w:cs="Times New Roman"/>
          <w:b/>
          <w:sz w:val="28"/>
          <w:szCs w:val="28"/>
        </w:rPr>
        <w:t>рава</w:t>
      </w:r>
      <w:proofErr w:type="spellEnd"/>
      <w:r w:rsidRPr="00F87E05">
        <w:rPr>
          <w:rFonts w:ascii="Times New Roman" w:hAnsi="Times New Roman" w:cs="Times New Roman"/>
          <w:b/>
          <w:sz w:val="28"/>
          <w:szCs w:val="28"/>
        </w:rPr>
        <w:t xml:space="preserve"> и обязанности туриста, обеспечение безопасности туриста</w:t>
      </w:r>
      <w:r w:rsidRPr="00F87E05">
        <w:rPr>
          <w:rFonts w:ascii="Times New Roman" w:hAnsi="Times New Roman" w:cs="Times New Roman"/>
          <w:sz w:val="28"/>
          <w:szCs w:val="28"/>
        </w:rPr>
        <w:t>.</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Кодекс путешественника. Понятие «безопасность туристов». Безопасность – главный фактор развития туризма. Факторы повышенной опасности. Обеспечение безопасности туристов при организации путешествия. Памятка туриста.</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5. </w:t>
      </w:r>
      <w:r w:rsidRPr="00F87E05">
        <w:rPr>
          <w:rFonts w:ascii="Times New Roman" w:hAnsi="Times New Roman" w:cs="Times New Roman"/>
          <w:b/>
          <w:sz w:val="28"/>
          <w:szCs w:val="28"/>
        </w:rPr>
        <w:t>Общая характеристика основных периодов человеческой истории, социально-экономические причины первых организованных путешествий.</w:t>
      </w:r>
      <w:r w:rsidRPr="00F87E05">
        <w:rPr>
          <w:rFonts w:ascii="Times New Roman" w:hAnsi="Times New Roman" w:cs="Times New Roman"/>
          <w:b/>
          <w:sz w:val="28"/>
          <w:szCs w:val="28"/>
          <w:lang w:val="kk-KZ"/>
        </w:rPr>
        <w:t xml:space="preserve"> </w:t>
      </w:r>
      <w:r w:rsidRPr="00F87E05">
        <w:rPr>
          <w:rFonts w:ascii="Times New Roman" w:hAnsi="Times New Roman" w:cs="Times New Roman"/>
          <w:bCs/>
          <w:sz w:val="28"/>
          <w:szCs w:val="28"/>
        </w:rPr>
        <w:t>Зарождение и становление туризма.</w:t>
      </w:r>
      <w:r w:rsidRPr="00F87E05">
        <w:rPr>
          <w:rFonts w:ascii="Times New Roman" w:hAnsi="Times New Roman" w:cs="Times New Roman"/>
          <w:sz w:val="28"/>
          <w:szCs w:val="28"/>
        </w:rPr>
        <w:t xml:space="preserve"> Возникновение организованных туров. </w:t>
      </w:r>
      <w:proofErr w:type="gramStart"/>
      <w:r w:rsidRPr="00F87E05">
        <w:rPr>
          <w:rFonts w:ascii="Times New Roman" w:hAnsi="Times New Roman" w:cs="Times New Roman"/>
          <w:sz w:val="28"/>
          <w:szCs w:val="28"/>
        </w:rPr>
        <w:t>Факторы</w:t>
      </w:r>
      <w:proofErr w:type="gramEnd"/>
      <w:r w:rsidRPr="00F87E05">
        <w:rPr>
          <w:rFonts w:ascii="Times New Roman" w:hAnsi="Times New Roman" w:cs="Times New Roman"/>
          <w:sz w:val="28"/>
          <w:szCs w:val="28"/>
        </w:rPr>
        <w:t xml:space="preserve"> способствующие развитию туризма основных периодов человеческой истории (развитие транспортных средств и путей; развитие промышленности и урбанизация). Начало становления массового туризма после второй мировой войны.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6. Особенности и основные требования </w:t>
      </w:r>
      <w:proofErr w:type="spellStart"/>
      <w:r w:rsidRPr="00F87E05">
        <w:rPr>
          <w:rFonts w:ascii="Times New Roman" w:hAnsi="Times New Roman" w:cs="Times New Roman"/>
          <w:b/>
          <w:sz w:val="28"/>
          <w:szCs w:val="28"/>
        </w:rPr>
        <w:t>лицензировани</w:t>
      </w:r>
      <w:proofErr w:type="spellEnd"/>
      <w:r w:rsidRPr="00F87E05">
        <w:rPr>
          <w:rFonts w:ascii="Times New Roman" w:hAnsi="Times New Roman" w:cs="Times New Roman"/>
          <w:b/>
          <w:sz w:val="28"/>
          <w:szCs w:val="28"/>
          <w:lang w:val="kk-KZ"/>
        </w:rPr>
        <w:t>я</w:t>
      </w:r>
      <w:r w:rsidRPr="00F87E05">
        <w:rPr>
          <w:rFonts w:ascii="Times New Roman" w:hAnsi="Times New Roman" w:cs="Times New Roman"/>
          <w:b/>
          <w:sz w:val="28"/>
          <w:szCs w:val="28"/>
        </w:rPr>
        <w:t xml:space="preserve"> туристкой фирмы.</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Понятие лицензирования. Особенности лицензирования туроператорской, турагентской деятельности. Лицензирование инструктора туризма.  Квалификационные требования, предъявляемые к заявителю при лицензировании туроператорской деятельности</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7. </w:t>
      </w:r>
      <w:r w:rsidRPr="00F87E05">
        <w:rPr>
          <w:rFonts w:ascii="Times New Roman" w:hAnsi="Times New Roman" w:cs="Times New Roman"/>
          <w:b/>
          <w:sz w:val="28"/>
          <w:szCs w:val="28"/>
        </w:rPr>
        <w:t>Современное состояние и перспективы паломничества как формы международного туризма.</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Понятие международного туризма. Понятие паломнического туризма. Мировые центры паломнического туризма. Перспективные направления паломнического туризма.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8. </w:t>
      </w:r>
      <w:r w:rsidRPr="00F87E05">
        <w:rPr>
          <w:rFonts w:ascii="Times New Roman" w:hAnsi="Times New Roman" w:cs="Times New Roman"/>
          <w:b/>
          <w:sz w:val="28"/>
          <w:szCs w:val="28"/>
        </w:rPr>
        <w:t>Общая характеристика договора на туристское обслуживание.</w:t>
      </w:r>
      <w:r w:rsidRPr="00F87E05">
        <w:rPr>
          <w:rFonts w:ascii="Times New Roman" w:hAnsi="Times New Roman" w:cs="Times New Roman"/>
          <w:sz w:val="28"/>
          <w:szCs w:val="28"/>
        </w:rPr>
        <w:t xml:space="preserve"> Существенные условия договора.  Понятие туристского обслуживания. Общее понятие о договоре. Классификация договоров. Основные положения и условия договора. </w:t>
      </w:r>
    </w:p>
    <w:p w:rsidR="00C76411" w:rsidRPr="00F87E05" w:rsidRDefault="00C76411" w:rsidP="006D0DFF">
      <w:pPr>
        <w:tabs>
          <w:tab w:val="left" w:pos="142"/>
        </w:tabs>
        <w:autoSpaceDE w:val="0"/>
        <w:autoSpaceDN w:val="0"/>
        <w:adjustRightInd w:val="0"/>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9. </w:t>
      </w:r>
      <w:r w:rsidRPr="00F87E05">
        <w:rPr>
          <w:rFonts w:ascii="Times New Roman" w:hAnsi="Times New Roman" w:cs="Times New Roman"/>
          <w:b/>
          <w:sz w:val="28"/>
          <w:szCs w:val="28"/>
        </w:rPr>
        <w:t>Сегментирование туристского рынка.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 xml:space="preserve">Понятие о сегментации рынка. Сегментация  туристского спроса.  Критерии для сегментирования туристского спроса. Примеры  </w:t>
      </w:r>
      <w:proofErr w:type="spellStart"/>
      <w:r w:rsidRPr="00F87E05">
        <w:rPr>
          <w:rFonts w:ascii="Times New Roman" w:hAnsi="Times New Roman" w:cs="Times New Roman"/>
          <w:sz w:val="28"/>
          <w:szCs w:val="28"/>
        </w:rPr>
        <w:t>социо</w:t>
      </w:r>
      <w:proofErr w:type="spellEnd"/>
      <w:r w:rsidRPr="00F87E05">
        <w:rPr>
          <w:rFonts w:ascii="Times New Roman" w:hAnsi="Times New Roman" w:cs="Times New Roman"/>
          <w:sz w:val="28"/>
          <w:szCs w:val="28"/>
        </w:rPr>
        <w:t>-демографических критерий.</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10. </w:t>
      </w:r>
      <w:r w:rsidRPr="00F87E05">
        <w:rPr>
          <w:rFonts w:ascii="Times New Roman" w:hAnsi="Times New Roman" w:cs="Times New Roman"/>
          <w:b/>
          <w:sz w:val="28"/>
          <w:szCs w:val="28"/>
        </w:rPr>
        <w:t>Рекламно-информационная деятельность туристских предприятий, её цели и виды.</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Понятие рекламы. Виды рекламного </w:t>
      </w:r>
      <w:r w:rsidRPr="00F87E05">
        <w:rPr>
          <w:rFonts w:ascii="Times New Roman" w:hAnsi="Times New Roman" w:cs="Times New Roman"/>
          <w:sz w:val="28"/>
          <w:szCs w:val="28"/>
        </w:rPr>
        <w:lastRenderedPageBreak/>
        <w:t xml:space="preserve">обращения. Примеры рекламных обращений.  Основные решения, связанные с рекламой. Функции рекламы. Паблик </w:t>
      </w:r>
      <w:proofErr w:type="spellStart"/>
      <w:r w:rsidRPr="00F87E05">
        <w:rPr>
          <w:rFonts w:ascii="Times New Roman" w:hAnsi="Times New Roman" w:cs="Times New Roman"/>
          <w:sz w:val="28"/>
          <w:szCs w:val="28"/>
        </w:rPr>
        <w:t>рилейшнз</w:t>
      </w:r>
      <w:proofErr w:type="spellEnd"/>
      <w:r w:rsidRPr="00F87E05">
        <w:rPr>
          <w:rFonts w:ascii="Times New Roman" w:hAnsi="Times New Roman" w:cs="Times New Roman"/>
          <w:sz w:val="28"/>
          <w:szCs w:val="28"/>
        </w:rPr>
        <w:t xml:space="preserve"> (PR).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11. </w:t>
      </w:r>
      <w:r w:rsidRPr="00F87E05">
        <w:rPr>
          <w:rFonts w:ascii="Times New Roman" w:hAnsi="Times New Roman" w:cs="Times New Roman"/>
          <w:b/>
          <w:sz w:val="28"/>
          <w:szCs w:val="28"/>
        </w:rPr>
        <w:t>Материально-техническая база туризма.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о материально – технической  базе туризма.</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Состав материально-технической базы туризма  Объекты материально-технической базы  по экономическим элементам  и по видам собственности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12. </w:t>
      </w:r>
      <w:r w:rsidRPr="00F87E05">
        <w:rPr>
          <w:rFonts w:ascii="Times New Roman" w:hAnsi="Times New Roman" w:cs="Times New Roman"/>
          <w:b/>
          <w:sz w:val="28"/>
          <w:szCs w:val="28"/>
        </w:rPr>
        <w:t xml:space="preserve">Характеристика туроператоров, </w:t>
      </w:r>
      <w:proofErr w:type="spellStart"/>
      <w:r w:rsidRPr="00F87E05">
        <w:rPr>
          <w:rFonts w:ascii="Times New Roman" w:hAnsi="Times New Roman" w:cs="Times New Roman"/>
          <w:b/>
          <w:sz w:val="28"/>
          <w:szCs w:val="28"/>
        </w:rPr>
        <w:t>турагентов</w:t>
      </w:r>
      <w:proofErr w:type="spellEnd"/>
      <w:r w:rsidRPr="00F87E05">
        <w:rPr>
          <w:rFonts w:ascii="Times New Roman" w:hAnsi="Times New Roman" w:cs="Times New Roman"/>
          <w:b/>
          <w:sz w:val="28"/>
          <w:szCs w:val="28"/>
        </w:rPr>
        <w:t>, контрагентов как субъектов туризма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субъекта туризма. Классификация субъектов туризма. Понятия «Туроператор», «</w:t>
      </w:r>
      <w:proofErr w:type="spellStart"/>
      <w:r w:rsidRPr="00F87E05">
        <w:rPr>
          <w:rFonts w:ascii="Times New Roman" w:hAnsi="Times New Roman" w:cs="Times New Roman"/>
          <w:sz w:val="28"/>
          <w:szCs w:val="28"/>
        </w:rPr>
        <w:t>Турагент</w:t>
      </w:r>
      <w:proofErr w:type="spellEnd"/>
      <w:r w:rsidRPr="00F87E05">
        <w:rPr>
          <w:rFonts w:ascii="Times New Roman" w:hAnsi="Times New Roman" w:cs="Times New Roman"/>
          <w:sz w:val="28"/>
          <w:szCs w:val="28"/>
        </w:rPr>
        <w:t xml:space="preserve">». Особенности туроператорской и турагентской деятельности.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13. </w:t>
      </w:r>
      <w:r w:rsidRPr="00F87E05">
        <w:rPr>
          <w:rFonts w:ascii="Times New Roman" w:hAnsi="Times New Roman" w:cs="Times New Roman"/>
          <w:b/>
          <w:sz w:val="28"/>
          <w:szCs w:val="28"/>
        </w:rPr>
        <w:t>Современное состояние и проблемы развития туризма в</w:t>
      </w:r>
      <w:r w:rsidRPr="00F87E05">
        <w:rPr>
          <w:rFonts w:ascii="Times New Roman" w:hAnsi="Times New Roman" w:cs="Times New Roman"/>
          <w:b/>
          <w:sz w:val="28"/>
          <w:szCs w:val="28"/>
          <w:lang w:val="kk-KZ"/>
        </w:rPr>
        <w:t xml:space="preserve"> Республике </w:t>
      </w:r>
      <w:r w:rsidRPr="00F87E05">
        <w:rPr>
          <w:rFonts w:ascii="Times New Roman" w:hAnsi="Times New Roman" w:cs="Times New Roman"/>
          <w:b/>
          <w:sz w:val="28"/>
          <w:szCs w:val="28"/>
        </w:rPr>
        <w:t xml:space="preserve"> Казахстан.</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Развитие туризма в РК  послевоенное время. Туризм в суверенном Казахстане развитие туристского хозяйства в условиях экономических реформ; организация подготовки туристских кадров. Проблемы и перспективы развития туризма на современном этапе.</w:t>
      </w:r>
    </w:p>
    <w:p w:rsidR="00C76411" w:rsidRPr="00F87E05" w:rsidRDefault="00C76411" w:rsidP="006D0DFF">
      <w:pPr>
        <w:tabs>
          <w:tab w:val="left" w:pos="142"/>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14. </w:t>
      </w:r>
      <w:r w:rsidRPr="00F87E05">
        <w:rPr>
          <w:rFonts w:ascii="Times New Roman" w:hAnsi="Times New Roman" w:cs="Times New Roman"/>
          <w:b/>
          <w:sz w:val="28"/>
          <w:szCs w:val="28"/>
        </w:rPr>
        <w:t xml:space="preserve">Стандартная классификация средств размещения туристов </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Классификация средств размещения, рекомендованная ВТО. Типология гостиниц. Характеристика гостиниц согласно международной классификации средств размещения</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15. </w:t>
      </w:r>
      <w:r w:rsidRPr="00F87E05">
        <w:rPr>
          <w:rFonts w:ascii="Times New Roman" w:hAnsi="Times New Roman" w:cs="Times New Roman"/>
          <w:b/>
          <w:sz w:val="28"/>
          <w:szCs w:val="28"/>
        </w:rPr>
        <w:t xml:space="preserve">Характеристика природных туристских ресурсов и их условия. </w:t>
      </w:r>
      <w:r w:rsidRPr="00F87E05">
        <w:rPr>
          <w:rFonts w:ascii="Times New Roman" w:hAnsi="Times New Roman" w:cs="Times New Roman"/>
          <w:sz w:val="28"/>
          <w:szCs w:val="28"/>
        </w:rPr>
        <w:t>Понятие природные ресурсы. Виды природных ресурсов.</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Характеристика туристско-рекреационных ресурсов. Примеры природных ресурсов Республики Казахстан.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16. </w:t>
      </w:r>
      <w:r w:rsidRPr="00F87E05">
        <w:rPr>
          <w:rFonts w:ascii="Times New Roman" w:hAnsi="Times New Roman" w:cs="Times New Roman"/>
          <w:b/>
          <w:sz w:val="28"/>
          <w:szCs w:val="28"/>
        </w:rPr>
        <w:t>Нормативно-правовые акты, регулирующие туристскую деятельность в Республике Казахстан.</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Государственное регулирование туристской деятельности. Понятие нормативно правовой базы. </w:t>
      </w:r>
      <w:r w:rsidRPr="00F87E05">
        <w:rPr>
          <w:rFonts w:ascii="Times New Roman" w:hAnsi="Times New Roman" w:cs="Times New Roman"/>
          <w:bCs/>
          <w:sz w:val="28"/>
          <w:szCs w:val="28"/>
        </w:rPr>
        <w:t>Перечень основных документов нормативно-правовой базы туризма.</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17. </w:t>
      </w:r>
      <w:r w:rsidRPr="00F87E05">
        <w:rPr>
          <w:rFonts w:ascii="Times New Roman" w:hAnsi="Times New Roman" w:cs="Times New Roman"/>
          <w:b/>
          <w:sz w:val="28"/>
          <w:szCs w:val="28"/>
        </w:rPr>
        <w:t>Современное состояние развития туризма в странах Азиатского Тихоокеанского региона.</w:t>
      </w:r>
      <w:r w:rsidRPr="00F87E05">
        <w:rPr>
          <w:rFonts w:ascii="Times New Roman" w:hAnsi="Times New Roman" w:cs="Times New Roman"/>
          <w:sz w:val="28"/>
          <w:szCs w:val="28"/>
        </w:rPr>
        <w:t xml:space="preserve"> Азиатско-Тихоокеанский регион. </w:t>
      </w:r>
      <w:proofErr w:type="gramStart"/>
      <w:r w:rsidRPr="00F87E05">
        <w:rPr>
          <w:rFonts w:ascii="Times New Roman" w:hAnsi="Times New Roman" w:cs="Times New Roman"/>
          <w:sz w:val="28"/>
          <w:szCs w:val="28"/>
        </w:rPr>
        <w:t>Страны</w:t>
      </w:r>
      <w:proofErr w:type="gramEnd"/>
      <w:r w:rsidRPr="00F87E05">
        <w:rPr>
          <w:rFonts w:ascii="Times New Roman" w:hAnsi="Times New Roman" w:cs="Times New Roman"/>
          <w:sz w:val="28"/>
          <w:szCs w:val="28"/>
        </w:rPr>
        <w:t xml:space="preserve"> входящие в Азиатско-Тихоокеанский регион. Туристско-рекреационные ресурсы и экономические предпосылки развития туризма в странах АТР. Особенности развития туризма в странах АТР.</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18. </w:t>
      </w:r>
      <w:r w:rsidRPr="00F87E05">
        <w:rPr>
          <w:rFonts w:ascii="Times New Roman" w:hAnsi="Times New Roman" w:cs="Times New Roman"/>
          <w:b/>
          <w:sz w:val="28"/>
          <w:szCs w:val="28"/>
        </w:rPr>
        <w:t>Проблемы и потенциал использования транспортных сре</w:t>
      </w:r>
      <w:proofErr w:type="gramStart"/>
      <w:r w:rsidRPr="00F87E05">
        <w:rPr>
          <w:rFonts w:ascii="Times New Roman" w:hAnsi="Times New Roman" w:cs="Times New Roman"/>
          <w:b/>
          <w:sz w:val="28"/>
          <w:szCs w:val="28"/>
        </w:rPr>
        <w:t>дств в т</w:t>
      </w:r>
      <w:proofErr w:type="gramEnd"/>
      <w:r w:rsidRPr="00F87E05">
        <w:rPr>
          <w:rFonts w:ascii="Times New Roman" w:hAnsi="Times New Roman" w:cs="Times New Roman"/>
          <w:b/>
          <w:sz w:val="28"/>
          <w:szCs w:val="28"/>
        </w:rPr>
        <w:t>уристской индустрии</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Опыт организации транспортных путешествий в Республики Казахстан, Понятие о транспорте. Виды транспортных средств. Понятие транспортной инфраструктуры. Особенности транспортной инфраструктуры Республики Казахстан. </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19. </w:t>
      </w:r>
      <w:r w:rsidRPr="00F87E05">
        <w:rPr>
          <w:rFonts w:ascii="Times New Roman" w:hAnsi="Times New Roman" w:cs="Times New Roman"/>
          <w:b/>
          <w:sz w:val="28"/>
          <w:szCs w:val="28"/>
        </w:rPr>
        <w:t>Обслуживание клиентов. Классификация типов туристов</w:t>
      </w:r>
      <w:r w:rsidRPr="00F87E05">
        <w:rPr>
          <w:rFonts w:ascii="Times New Roman" w:hAnsi="Times New Roman" w:cs="Times New Roman"/>
          <w:sz w:val="28"/>
          <w:szCs w:val="28"/>
        </w:rPr>
        <w:t>.</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Понятие «клиент». Типы клиентов. Особенности обслуживания клиентов туристкой фирмы. Работа с претензиями.</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20. </w:t>
      </w:r>
      <w:r w:rsidRPr="00F87E05">
        <w:rPr>
          <w:rFonts w:ascii="Times New Roman" w:hAnsi="Times New Roman" w:cs="Times New Roman"/>
          <w:b/>
          <w:sz w:val="28"/>
          <w:szCs w:val="28"/>
        </w:rPr>
        <w:t>Характеристика экономической эффективности индустрии туризма</w:t>
      </w:r>
      <w:r w:rsidRPr="00F87E05">
        <w:rPr>
          <w:rFonts w:ascii="Times New Roman" w:hAnsi="Times New Roman" w:cs="Times New Roman"/>
          <w:sz w:val="28"/>
          <w:szCs w:val="28"/>
        </w:rPr>
        <w:t>.</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Понятие индустрии туризма. Понятие  экономической эффективности туризма. Критерии определения экономической эффективности туризма. Эффект мультипликатора.</w:t>
      </w:r>
    </w:p>
    <w:p w:rsidR="00C76411" w:rsidRPr="00F87E05" w:rsidRDefault="00C76411" w:rsidP="006D0DFF">
      <w:pPr>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lastRenderedPageBreak/>
        <w:t xml:space="preserve">21. </w:t>
      </w:r>
      <w:r w:rsidRPr="00F87E05">
        <w:rPr>
          <w:rFonts w:ascii="Times New Roman" w:hAnsi="Times New Roman" w:cs="Times New Roman"/>
          <w:b/>
          <w:sz w:val="28"/>
          <w:szCs w:val="28"/>
        </w:rPr>
        <w:t xml:space="preserve">Объекты всемирного наследия ЮНЕСКО. </w:t>
      </w:r>
      <w:r w:rsidRPr="00F87E05">
        <w:rPr>
          <w:rFonts w:ascii="Times New Roman" w:hAnsi="Times New Roman" w:cs="Times New Roman"/>
          <w:sz w:val="28"/>
          <w:szCs w:val="28"/>
        </w:rPr>
        <w:t xml:space="preserve">Конвенция об охране Всемирного культурного и природного наследия. </w:t>
      </w:r>
      <w:r w:rsidRPr="00F87E05">
        <w:rPr>
          <w:rFonts w:ascii="Times New Roman" w:hAnsi="Times New Roman" w:cs="Times New Roman"/>
          <w:sz w:val="28"/>
          <w:szCs w:val="28"/>
          <w:lang w:val="kk-KZ"/>
        </w:rPr>
        <w:t xml:space="preserve">Объекты и </w:t>
      </w:r>
      <w:r w:rsidRPr="00F87E05">
        <w:rPr>
          <w:rFonts w:ascii="Times New Roman" w:hAnsi="Times New Roman" w:cs="Times New Roman"/>
          <w:sz w:val="28"/>
          <w:szCs w:val="28"/>
        </w:rPr>
        <w:t>памятник</w:t>
      </w:r>
      <w:r w:rsidRPr="00F87E05">
        <w:rPr>
          <w:rFonts w:ascii="Times New Roman" w:hAnsi="Times New Roman" w:cs="Times New Roman"/>
          <w:sz w:val="28"/>
          <w:szCs w:val="28"/>
          <w:lang w:val="kk-KZ"/>
        </w:rPr>
        <w:t>и</w:t>
      </w:r>
      <w:r w:rsidRPr="00F87E05">
        <w:rPr>
          <w:rFonts w:ascii="Times New Roman" w:hAnsi="Times New Roman" w:cs="Times New Roman"/>
          <w:sz w:val="28"/>
          <w:szCs w:val="28"/>
        </w:rPr>
        <w:t xml:space="preserve"> национального наследия и хронологический порядок их добавления в список Всемирного наследия ЮНЕСКО.</w:t>
      </w:r>
    </w:p>
    <w:p w:rsidR="00C76411" w:rsidRPr="00F87E05" w:rsidRDefault="00C76411" w:rsidP="006D0DFF">
      <w:pPr>
        <w:tabs>
          <w:tab w:val="left" w:pos="142"/>
          <w:tab w:val="left" w:pos="851"/>
          <w:tab w:val="left" w:pos="1134"/>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22. </w:t>
      </w:r>
      <w:r w:rsidRPr="00F87E05">
        <w:rPr>
          <w:rFonts w:ascii="Times New Roman" w:hAnsi="Times New Roman" w:cs="Times New Roman"/>
          <w:b/>
          <w:sz w:val="28"/>
          <w:szCs w:val="28"/>
        </w:rPr>
        <w:t>Характеристика казахстанского туристского продукта.</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Понятие турпродукта. Особенности Казахстанского туристского продукта. Основные приоритетные направления развития туризма в Республике Казахстан. Примеры инвестиционных туристских проектов.</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23. </w:t>
      </w:r>
      <w:r w:rsidRPr="00F87E05">
        <w:rPr>
          <w:rFonts w:ascii="Times New Roman" w:hAnsi="Times New Roman" w:cs="Times New Roman"/>
          <w:b/>
          <w:sz w:val="28"/>
          <w:szCs w:val="28"/>
        </w:rPr>
        <w:t>Ресурсные возможности развития активных видов туризма в Республике Казахстан.</w:t>
      </w:r>
      <w:r w:rsidRPr="00F87E05">
        <w:rPr>
          <w:rFonts w:ascii="Times New Roman" w:hAnsi="Times New Roman" w:cs="Times New Roman"/>
          <w:b/>
          <w:sz w:val="28"/>
          <w:szCs w:val="28"/>
          <w:lang w:val="kk-KZ"/>
        </w:rPr>
        <w:t xml:space="preserve"> </w:t>
      </w:r>
      <w:r w:rsidRPr="00F87E05">
        <w:rPr>
          <w:rFonts w:ascii="Times New Roman" w:hAnsi="Times New Roman" w:cs="Times New Roman"/>
          <w:bCs/>
          <w:sz w:val="28"/>
          <w:szCs w:val="28"/>
        </w:rPr>
        <w:t>Понятие активных видов туризма. Отечественная и зарубежная классификация активных туристских путешествий. Особенности организации активных видов туризма. Ресурсы активных видов туризма Республики Казахстан</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24. </w:t>
      </w:r>
      <w:r w:rsidRPr="00F87E05">
        <w:rPr>
          <w:rFonts w:ascii="Times New Roman" w:hAnsi="Times New Roman" w:cs="Times New Roman"/>
          <w:b/>
          <w:sz w:val="28"/>
          <w:szCs w:val="28"/>
        </w:rPr>
        <w:t xml:space="preserve">Перспективы развития туризма в Республике Казахстан. </w:t>
      </w:r>
      <w:r w:rsidRPr="00F87E05">
        <w:rPr>
          <w:rFonts w:ascii="Times New Roman" w:hAnsi="Times New Roman" w:cs="Times New Roman"/>
          <w:sz w:val="28"/>
          <w:szCs w:val="28"/>
        </w:rPr>
        <w:t xml:space="preserve">Современное состояние  туристской индустрии в </w:t>
      </w:r>
      <w:r w:rsidRPr="00F87E05">
        <w:rPr>
          <w:rFonts w:ascii="Times New Roman" w:hAnsi="Times New Roman" w:cs="Times New Roman"/>
          <w:sz w:val="28"/>
          <w:szCs w:val="28"/>
          <w:lang w:val="kk-KZ"/>
        </w:rPr>
        <w:t>Р</w:t>
      </w:r>
      <w:proofErr w:type="spellStart"/>
      <w:r w:rsidRPr="00F87E05">
        <w:rPr>
          <w:rFonts w:ascii="Times New Roman" w:hAnsi="Times New Roman" w:cs="Times New Roman"/>
          <w:sz w:val="28"/>
          <w:szCs w:val="28"/>
        </w:rPr>
        <w:t>еспублике</w:t>
      </w:r>
      <w:proofErr w:type="spellEnd"/>
      <w:r w:rsidRPr="00F87E05">
        <w:rPr>
          <w:rFonts w:ascii="Times New Roman" w:hAnsi="Times New Roman" w:cs="Times New Roman"/>
          <w:sz w:val="28"/>
          <w:szCs w:val="28"/>
        </w:rPr>
        <w:t xml:space="preserve"> Казахстан. </w:t>
      </w:r>
      <w:proofErr w:type="spellStart"/>
      <w:r w:rsidRPr="00F87E05">
        <w:rPr>
          <w:rFonts w:ascii="Times New Roman" w:hAnsi="Times New Roman" w:cs="Times New Roman"/>
          <w:sz w:val="28"/>
          <w:szCs w:val="28"/>
        </w:rPr>
        <w:t>Государственн</w:t>
      </w:r>
      <w:proofErr w:type="spellEnd"/>
      <w:r w:rsidRPr="00F87E05">
        <w:rPr>
          <w:rFonts w:ascii="Times New Roman" w:hAnsi="Times New Roman" w:cs="Times New Roman"/>
          <w:sz w:val="28"/>
          <w:szCs w:val="28"/>
          <w:lang w:val="kk-KZ"/>
        </w:rPr>
        <w:t>ые</w:t>
      </w:r>
      <w:r w:rsidRPr="00F87E05">
        <w:rPr>
          <w:rFonts w:ascii="Times New Roman" w:hAnsi="Times New Roman" w:cs="Times New Roman"/>
          <w:sz w:val="28"/>
          <w:szCs w:val="28"/>
        </w:rPr>
        <w:t xml:space="preserve"> программ</w:t>
      </w:r>
      <w:r w:rsidRPr="00F87E05">
        <w:rPr>
          <w:rFonts w:ascii="Times New Roman" w:hAnsi="Times New Roman" w:cs="Times New Roman"/>
          <w:sz w:val="28"/>
          <w:szCs w:val="28"/>
          <w:lang w:val="kk-KZ"/>
        </w:rPr>
        <w:t>ы</w:t>
      </w:r>
      <w:r w:rsidRPr="00F87E05">
        <w:rPr>
          <w:rFonts w:ascii="Times New Roman" w:hAnsi="Times New Roman" w:cs="Times New Roman"/>
          <w:sz w:val="28"/>
          <w:szCs w:val="28"/>
        </w:rPr>
        <w:t xml:space="preserve"> по развитию туризма</w:t>
      </w:r>
      <w:r w:rsidRPr="00F87E05">
        <w:rPr>
          <w:rFonts w:ascii="Times New Roman" w:hAnsi="Times New Roman" w:cs="Times New Roman"/>
          <w:sz w:val="28"/>
          <w:szCs w:val="28"/>
          <w:lang w:val="kk-KZ"/>
        </w:rPr>
        <w:t xml:space="preserve"> и их </w:t>
      </w:r>
      <w:r w:rsidRPr="00F87E05">
        <w:rPr>
          <w:rFonts w:ascii="Times New Roman" w:hAnsi="Times New Roman" w:cs="Times New Roman"/>
          <w:sz w:val="28"/>
          <w:szCs w:val="28"/>
        </w:rPr>
        <w:t xml:space="preserve"> основные направления.</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25. </w:t>
      </w:r>
      <w:r w:rsidRPr="00F87E05">
        <w:rPr>
          <w:rFonts w:ascii="Times New Roman" w:hAnsi="Times New Roman" w:cs="Times New Roman"/>
          <w:b/>
          <w:sz w:val="28"/>
          <w:szCs w:val="28"/>
        </w:rPr>
        <w:t>Понятие туризма как социального феномена, его виды и основные функции</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туризма. Первые организованные  туристские путешествия. Виды и классификация туризма. Основные функции туризма.</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26. </w:t>
      </w:r>
      <w:r w:rsidRPr="00F87E05">
        <w:rPr>
          <w:rFonts w:ascii="Times New Roman" w:hAnsi="Times New Roman" w:cs="Times New Roman"/>
          <w:b/>
          <w:sz w:val="28"/>
          <w:szCs w:val="28"/>
        </w:rPr>
        <w:t>Международный туризм и его формы</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 xml:space="preserve">Понятие международного туризма, введенное Международным союзом официальных туристских организаций. Формы международного туризма. </w:t>
      </w:r>
      <w:proofErr w:type="gramStart"/>
      <w:r w:rsidRPr="00F87E05">
        <w:rPr>
          <w:rFonts w:ascii="Times New Roman" w:hAnsi="Times New Roman" w:cs="Times New Roman"/>
          <w:sz w:val="28"/>
          <w:szCs w:val="28"/>
        </w:rPr>
        <w:t>Факторы</w:t>
      </w:r>
      <w:proofErr w:type="gramEnd"/>
      <w:r w:rsidRPr="00F87E05">
        <w:rPr>
          <w:rFonts w:ascii="Times New Roman" w:hAnsi="Times New Roman" w:cs="Times New Roman"/>
          <w:sz w:val="28"/>
          <w:szCs w:val="28"/>
        </w:rPr>
        <w:t xml:space="preserve"> влияющие на развитие международного туризма. </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27. </w:t>
      </w:r>
      <w:r w:rsidRPr="00F87E05">
        <w:rPr>
          <w:rFonts w:ascii="Times New Roman" w:hAnsi="Times New Roman" w:cs="Times New Roman"/>
          <w:b/>
          <w:sz w:val="28"/>
          <w:szCs w:val="28"/>
        </w:rPr>
        <w:t>Основные направления краеведческой работы на современном этапе.</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 xml:space="preserve">Понятие краеведения. Цели краеведения. Источники проведения краеведческих исследований. Основные направления работы краеведческих исследований </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28. </w:t>
      </w:r>
      <w:r w:rsidRPr="00F87E05">
        <w:rPr>
          <w:rFonts w:ascii="Times New Roman" w:hAnsi="Times New Roman" w:cs="Times New Roman"/>
          <w:b/>
          <w:sz w:val="28"/>
          <w:szCs w:val="28"/>
        </w:rPr>
        <w:t>Международные туристские организации и их роль в развитии туризма.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Международные туристские организации. Цели, задачи и функции международных туристских организаций. Примеры туристских организаций регулирующих туристскую деятельность в Республике Казахстан.</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rPr>
      </w:pPr>
      <w:r w:rsidRPr="00F87E05">
        <w:rPr>
          <w:rFonts w:ascii="Times New Roman" w:hAnsi="Times New Roman" w:cs="Times New Roman"/>
          <w:b/>
          <w:sz w:val="28"/>
          <w:szCs w:val="28"/>
          <w:lang w:val="kk-KZ"/>
        </w:rPr>
        <w:t xml:space="preserve">29. </w:t>
      </w:r>
      <w:r w:rsidRPr="00F87E05">
        <w:rPr>
          <w:rFonts w:ascii="Times New Roman" w:hAnsi="Times New Roman" w:cs="Times New Roman"/>
          <w:b/>
          <w:sz w:val="28"/>
          <w:szCs w:val="28"/>
        </w:rPr>
        <w:t>Характеристика ресурсов экологического туризма Республики Казахстан (на примере особо охраняемых природных территорий)</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об особо охраняемых природных территориях. Виды ресурсов экологического туризма. Характеристика охраняемых территорий Республики Казахстан. Примеры государственных национальных природных парков, заповедников и заказников, расположенных на территории Республики Казахстан.</w:t>
      </w:r>
    </w:p>
    <w:p w:rsidR="00C76411" w:rsidRPr="00F87E05" w:rsidRDefault="00C76411" w:rsidP="006D0DFF">
      <w:pPr>
        <w:tabs>
          <w:tab w:val="left" w:pos="426"/>
          <w:tab w:val="left" w:pos="851"/>
          <w:tab w:val="left" w:pos="1134"/>
        </w:tabs>
        <w:spacing w:after="0" w:line="240" w:lineRule="auto"/>
        <w:ind w:firstLine="709"/>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30. </w:t>
      </w:r>
      <w:r w:rsidRPr="00F87E05">
        <w:rPr>
          <w:rFonts w:ascii="Times New Roman" w:hAnsi="Times New Roman" w:cs="Times New Roman"/>
          <w:b/>
          <w:sz w:val="28"/>
          <w:szCs w:val="28"/>
        </w:rPr>
        <w:t>Характеристика туристских формальностей</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Понятие туристских формальностей. Виды формальностей. Особенности таможенных и визовых формальностей.</w:t>
      </w:r>
    </w:p>
    <w:p w:rsidR="00C76411" w:rsidRPr="00F87E05" w:rsidRDefault="00C76411" w:rsidP="006D0DFF">
      <w:pPr>
        <w:spacing w:after="0" w:line="240" w:lineRule="auto"/>
        <w:ind w:firstLine="709"/>
        <w:jc w:val="center"/>
        <w:rPr>
          <w:rFonts w:ascii="Times New Roman" w:hAnsi="Times New Roman" w:cs="Times New Roman"/>
          <w:i/>
          <w:sz w:val="28"/>
          <w:szCs w:val="28"/>
        </w:rPr>
      </w:pPr>
    </w:p>
    <w:p w:rsidR="00C76411" w:rsidRDefault="00C76411" w:rsidP="006D0DFF">
      <w:pPr>
        <w:spacing w:after="0" w:line="240" w:lineRule="auto"/>
        <w:ind w:firstLine="709"/>
        <w:jc w:val="center"/>
        <w:rPr>
          <w:rFonts w:ascii="Times New Roman" w:hAnsi="Times New Roman" w:cs="Times New Roman"/>
          <w:i/>
          <w:sz w:val="28"/>
          <w:szCs w:val="28"/>
        </w:rPr>
      </w:pPr>
    </w:p>
    <w:p w:rsidR="00F87E05" w:rsidRPr="00F87E05" w:rsidRDefault="00F87E05" w:rsidP="006D0DFF">
      <w:pPr>
        <w:rPr>
          <w:rFonts w:ascii="Times New Roman" w:hAnsi="Times New Roman" w:cs="Times New Roman"/>
          <w:i/>
          <w:sz w:val="28"/>
          <w:szCs w:val="28"/>
        </w:rPr>
      </w:pPr>
    </w:p>
    <w:p w:rsidR="00C76411" w:rsidRPr="00F87E05" w:rsidRDefault="00C76411" w:rsidP="00C76411">
      <w:pPr>
        <w:tabs>
          <w:tab w:val="left" w:pos="851"/>
          <w:tab w:val="left" w:pos="1134"/>
        </w:tabs>
        <w:jc w:val="center"/>
        <w:rPr>
          <w:rFonts w:ascii="Times New Roman" w:hAnsi="Times New Roman" w:cs="Times New Roman"/>
          <w:b/>
          <w:sz w:val="28"/>
          <w:szCs w:val="28"/>
          <w:lang w:val="kk-KZ"/>
        </w:rPr>
      </w:pPr>
      <w:r w:rsidRPr="00F87E05">
        <w:rPr>
          <w:rFonts w:ascii="Times New Roman" w:hAnsi="Times New Roman" w:cs="Times New Roman"/>
          <w:b/>
          <w:sz w:val="28"/>
          <w:szCs w:val="28"/>
        </w:rPr>
        <w:lastRenderedPageBreak/>
        <w:t>Модуль 1</w:t>
      </w:r>
      <w:r w:rsidRPr="00F87E05">
        <w:rPr>
          <w:rFonts w:ascii="Times New Roman" w:hAnsi="Times New Roman" w:cs="Times New Roman"/>
          <w:b/>
          <w:sz w:val="28"/>
          <w:szCs w:val="28"/>
          <w:lang w:val="kk-KZ"/>
        </w:rPr>
        <w:t>. Основы туризмологии</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Основные тенденции развития мирового туризма</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Снаряжение необходимое для поисково-спасательных работ, </w:t>
      </w:r>
      <w:r w:rsidRPr="00F87E05">
        <w:rPr>
          <w:rFonts w:ascii="Times New Roman" w:hAnsi="Times New Roman" w:cs="Times New Roman"/>
          <w:sz w:val="28"/>
          <w:szCs w:val="28"/>
          <w:lang w:val="kk-KZ"/>
        </w:rPr>
        <w:t xml:space="preserve">личное и </w:t>
      </w:r>
      <w:r w:rsidRPr="00F87E05">
        <w:rPr>
          <w:rFonts w:ascii="Times New Roman" w:hAnsi="Times New Roman" w:cs="Times New Roman"/>
          <w:sz w:val="28"/>
          <w:szCs w:val="28"/>
        </w:rPr>
        <w:t>групповое снаряжение</w:t>
      </w:r>
    </w:p>
    <w:p w:rsidR="00C76411" w:rsidRPr="00F87E05" w:rsidRDefault="00C76411" w:rsidP="00C76411">
      <w:pPr>
        <w:numPr>
          <w:ilvl w:val="0"/>
          <w:numId w:val="1"/>
        </w:numPr>
        <w:tabs>
          <w:tab w:val="left" w:pos="284"/>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Характеристика первых в мире туристских организаций и проектов по экономическому туризму</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П</w:t>
      </w:r>
      <w:proofErr w:type="spellStart"/>
      <w:r w:rsidRPr="00F87E05">
        <w:rPr>
          <w:rFonts w:ascii="Times New Roman" w:hAnsi="Times New Roman" w:cs="Times New Roman"/>
          <w:sz w:val="28"/>
          <w:szCs w:val="28"/>
        </w:rPr>
        <w:t>рава</w:t>
      </w:r>
      <w:proofErr w:type="spellEnd"/>
      <w:r w:rsidRPr="00F87E05">
        <w:rPr>
          <w:rFonts w:ascii="Times New Roman" w:hAnsi="Times New Roman" w:cs="Times New Roman"/>
          <w:sz w:val="28"/>
          <w:szCs w:val="28"/>
        </w:rPr>
        <w:t xml:space="preserve"> и обязанности туриста, обеспечение безопасности туриста</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Общая характеристика основных периодов человеческой истории, социально-экономические причины первых организованных путешествий</w:t>
      </w:r>
    </w:p>
    <w:p w:rsidR="00C76411" w:rsidRPr="00F87E05" w:rsidRDefault="00C76411" w:rsidP="00C76411">
      <w:pPr>
        <w:numPr>
          <w:ilvl w:val="0"/>
          <w:numId w:val="1"/>
        </w:numPr>
        <w:tabs>
          <w:tab w:val="left" w:pos="142"/>
          <w:tab w:val="left" w:pos="28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Особенности и основные требования </w:t>
      </w:r>
      <w:proofErr w:type="spellStart"/>
      <w:r w:rsidRPr="00F87E05">
        <w:rPr>
          <w:rFonts w:ascii="Times New Roman" w:hAnsi="Times New Roman" w:cs="Times New Roman"/>
          <w:sz w:val="28"/>
          <w:szCs w:val="28"/>
        </w:rPr>
        <w:t>лицензировани</w:t>
      </w:r>
      <w:proofErr w:type="spellEnd"/>
      <w:r w:rsidRPr="00F87E05">
        <w:rPr>
          <w:rFonts w:ascii="Times New Roman" w:hAnsi="Times New Roman" w:cs="Times New Roman"/>
          <w:sz w:val="28"/>
          <w:szCs w:val="28"/>
          <w:lang w:val="kk-KZ"/>
        </w:rPr>
        <w:t>я</w:t>
      </w:r>
      <w:r w:rsidRPr="00F87E05">
        <w:rPr>
          <w:rFonts w:ascii="Times New Roman" w:hAnsi="Times New Roman" w:cs="Times New Roman"/>
          <w:sz w:val="28"/>
          <w:szCs w:val="28"/>
        </w:rPr>
        <w:t xml:space="preserve"> туристкой фирмы</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Современное состояние и перспективы паломничества как формы международного туризма.</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Общая характеристика договора на туристское обслуживание</w:t>
      </w:r>
    </w:p>
    <w:p w:rsidR="00C76411" w:rsidRPr="00F87E05" w:rsidRDefault="00C76411" w:rsidP="00C76411">
      <w:pPr>
        <w:numPr>
          <w:ilvl w:val="0"/>
          <w:numId w:val="1"/>
        </w:numPr>
        <w:tabs>
          <w:tab w:val="left" w:pos="142"/>
          <w:tab w:val="left" w:pos="284"/>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Сегментирование туристского рынка.</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Рекламно-информационная деятельность туристских предприятий, её цели и виды.</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Материально-техническая база туризма.</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 xml:space="preserve">Характеристика туроператоров, </w:t>
      </w:r>
      <w:proofErr w:type="spellStart"/>
      <w:r w:rsidRPr="00F87E05">
        <w:rPr>
          <w:rFonts w:ascii="Times New Roman" w:hAnsi="Times New Roman" w:cs="Times New Roman"/>
          <w:sz w:val="28"/>
          <w:szCs w:val="28"/>
        </w:rPr>
        <w:t>турагентов</w:t>
      </w:r>
      <w:proofErr w:type="spellEnd"/>
      <w:r w:rsidRPr="00F87E05">
        <w:rPr>
          <w:rFonts w:ascii="Times New Roman" w:hAnsi="Times New Roman" w:cs="Times New Roman"/>
          <w:sz w:val="28"/>
          <w:szCs w:val="28"/>
        </w:rPr>
        <w:t>, контрагентов как субъектов туризма</w:t>
      </w:r>
      <w:r w:rsidRPr="00F87E05">
        <w:rPr>
          <w:rFonts w:ascii="Times New Roman" w:hAnsi="Times New Roman" w:cs="Times New Roman"/>
          <w:sz w:val="28"/>
          <w:szCs w:val="28"/>
          <w:lang w:val="kk-KZ"/>
        </w:rPr>
        <w:t xml:space="preserve">. </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Современное состояние и проблемы развития туризма в</w:t>
      </w:r>
      <w:r w:rsidRPr="00F87E05">
        <w:rPr>
          <w:rFonts w:ascii="Times New Roman" w:hAnsi="Times New Roman" w:cs="Times New Roman"/>
          <w:sz w:val="28"/>
          <w:szCs w:val="28"/>
          <w:lang w:val="kk-KZ"/>
        </w:rPr>
        <w:t xml:space="preserve"> Республике </w:t>
      </w:r>
      <w:r w:rsidRPr="00F87E05">
        <w:rPr>
          <w:rFonts w:ascii="Times New Roman" w:hAnsi="Times New Roman" w:cs="Times New Roman"/>
          <w:sz w:val="28"/>
          <w:szCs w:val="28"/>
        </w:rPr>
        <w:t xml:space="preserve"> Казахстан.</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 xml:space="preserve">Стандартная классификация средств размещения туристов </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 xml:space="preserve">Характеристика природных туристских ресурсов и их условия. </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Нормативно-правовые акты, регулирующие туристскую деятельность в Республике Казахстан.</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Современное состояние развития туризма в странах Азиатского Тихоокеанского региона.</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Проблемы и потенциал использования транспортных сре</w:t>
      </w:r>
      <w:proofErr w:type="gramStart"/>
      <w:r w:rsidRPr="00F87E05">
        <w:rPr>
          <w:rFonts w:ascii="Times New Roman" w:hAnsi="Times New Roman" w:cs="Times New Roman"/>
          <w:sz w:val="28"/>
          <w:szCs w:val="28"/>
        </w:rPr>
        <w:t>дств в т</w:t>
      </w:r>
      <w:proofErr w:type="gramEnd"/>
      <w:r w:rsidRPr="00F87E05">
        <w:rPr>
          <w:rFonts w:ascii="Times New Roman" w:hAnsi="Times New Roman" w:cs="Times New Roman"/>
          <w:sz w:val="28"/>
          <w:szCs w:val="28"/>
        </w:rPr>
        <w:t>уристской индустрии</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Обслуживание клиентов. Классификация типов туристов</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Характеристика экономической эффективности индустрии туризма</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Объекты всемирного наследия ЮНЕСКО</w:t>
      </w:r>
    </w:p>
    <w:p w:rsidR="00C76411" w:rsidRPr="00F87E05" w:rsidRDefault="00C76411" w:rsidP="00C76411">
      <w:pPr>
        <w:numPr>
          <w:ilvl w:val="0"/>
          <w:numId w:val="1"/>
        </w:numPr>
        <w:tabs>
          <w:tab w:val="left" w:pos="142"/>
          <w:tab w:val="left" w:pos="284"/>
          <w:tab w:val="left" w:pos="426"/>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Характеристика казахстанского туристского продукта</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Ресурсные возможности развития активных видов туризма в Республике Казахстан</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Перспективы развития туризма в Республике Казахстан</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Понятие туризма как социального феномена, его виды и основные функции</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lang w:val="kk-KZ"/>
        </w:rPr>
      </w:pPr>
      <w:r w:rsidRPr="00F87E05">
        <w:rPr>
          <w:rFonts w:ascii="Times New Roman" w:hAnsi="Times New Roman" w:cs="Times New Roman"/>
          <w:sz w:val="28"/>
          <w:szCs w:val="28"/>
        </w:rPr>
        <w:t>Международный туризм и его формы</w:t>
      </w:r>
      <w:r w:rsidRPr="00F87E05">
        <w:rPr>
          <w:rFonts w:ascii="Times New Roman" w:hAnsi="Times New Roman" w:cs="Times New Roman"/>
          <w:sz w:val="28"/>
          <w:szCs w:val="28"/>
          <w:lang w:val="kk-KZ"/>
        </w:rPr>
        <w:t xml:space="preserve"> </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Основные направления краеведческой работы на современном этапе</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Международные туристские организации и их роль в развитии туризма</w:t>
      </w:r>
    </w:p>
    <w:p w:rsidR="00C76411" w:rsidRPr="00F87E05" w:rsidRDefault="00C76411" w:rsidP="00C76411">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Характеристика ресурсов экологического туризма Республики Казахстан (на примере особо охраняемых природных территорий)</w:t>
      </w:r>
    </w:p>
    <w:p w:rsidR="00C76411" w:rsidRPr="00F87E05" w:rsidRDefault="00C76411" w:rsidP="00F87E05">
      <w:pPr>
        <w:numPr>
          <w:ilvl w:val="0"/>
          <w:numId w:val="1"/>
        </w:numPr>
        <w:tabs>
          <w:tab w:val="left" w:pos="426"/>
          <w:tab w:val="left" w:pos="851"/>
          <w:tab w:val="left" w:pos="1134"/>
        </w:tabs>
        <w:spacing w:after="0" w:line="240" w:lineRule="auto"/>
        <w:ind w:left="0" w:firstLine="0"/>
        <w:contextualSpacing/>
        <w:jc w:val="both"/>
        <w:rPr>
          <w:rFonts w:ascii="Times New Roman" w:hAnsi="Times New Roman" w:cs="Times New Roman"/>
          <w:sz w:val="28"/>
          <w:szCs w:val="28"/>
        </w:rPr>
      </w:pPr>
      <w:r w:rsidRPr="00F87E05">
        <w:rPr>
          <w:rFonts w:ascii="Times New Roman" w:hAnsi="Times New Roman" w:cs="Times New Roman"/>
          <w:sz w:val="28"/>
          <w:szCs w:val="28"/>
        </w:rPr>
        <w:t>Характеристика туристских формальностей</w:t>
      </w:r>
    </w:p>
    <w:p w:rsidR="00C76411" w:rsidRPr="00F87E05" w:rsidRDefault="00201E98" w:rsidP="00F87E05">
      <w:pPr>
        <w:ind w:firstLine="709"/>
        <w:jc w:val="center"/>
        <w:rPr>
          <w:rFonts w:ascii="Times New Roman" w:hAnsi="Times New Roman" w:cs="Times New Roman"/>
          <w:bCs/>
          <w:sz w:val="28"/>
          <w:szCs w:val="28"/>
          <w:lang w:val="kk-KZ"/>
        </w:rPr>
      </w:pPr>
      <w:r>
        <w:rPr>
          <w:rFonts w:ascii="Times New Roman" w:hAnsi="Times New Roman" w:cs="Times New Roman"/>
          <w:b/>
          <w:bCs/>
          <w:sz w:val="28"/>
          <w:szCs w:val="28"/>
          <w:lang w:val="kk-KZ"/>
        </w:rPr>
        <w:lastRenderedPageBreak/>
        <w:t>Модуль 2</w:t>
      </w:r>
      <w:r w:rsidR="00C76411" w:rsidRPr="00F87E05">
        <w:rPr>
          <w:rFonts w:ascii="Times New Roman" w:hAnsi="Times New Roman" w:cs="Times New Roman"/>
          <w:b/>
          <w:bCs/>
          <w:sz w:val="28"/>
          <w:szCs w:val="28"/>
          <w:lang w:val="kk-KZ"/>
        </w:rPr>
        <w:t xml:space="preserve">. </w:t>
      </w:r>
      <w:r w:rsidR="00C76411" w:rsidRPr="00F87E05">
        <w:rPr>
          <w:rFonts w:ascii="Times New Roman" w:hAnsi="Times New Roman" w:cs="Times New Roman"/>
          <w:b/>
          <w:sz w:val="28"/>
          <w:szCs w:val="28"/>
          <w:lang w:val="kk-KZ"/>
        </w:rPr>
        <w:t>Техника и тактика активных видов туризма</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 Сущность </w:t>
      </w:r>
      <w:proofErr w:type="spellStart"/>
      <w:r w:rsidRPr="00F87E05">
        <w:rPr>
          <w:rFonts w:ascii="Times New Roman" w:hAnsi="Times New Roman" w:cs="Times New Roman"/>
          <w:b/>
          <w:sz w:val="28"/>
          <w:szCs w:val="28"/>
        </w:rPr>
        <w:t>поняти</w:t>
      </w:r>
      <w:proofErr w:type="spellEnd"/>
      <w:r w:rsidRPr="00F87E05">
        <w:rPr>
          <w:rFonts w:ascii="Times New Roman" w:hAnsi="Times New Roman" w:cs="Times New Roman"/>
          <w:b/>
          <w:sz w:val="28"/>
          <w:szCs w:val="28"/>
          <w:lang w:val="kk-KZ"/>
        </w:rPr>
        <w:t xml:space="preserve">и </w:t>
      </w:r>
      <w:r w:rsidRPr="00F87E05">
        <w:rPr>
          <w:rFonts w:ascii="Times New Roman" w:hAnsi="Times New Roman" w:cs="Times New Roman"/>
          <w:b/>
          <w:sz w:val="28"/>
          <w:szCs w:val="28"/>
        </w:rPr>
        <w:t xml:space="preserve"> </w:t>
      </w:r>
      <w:r w:rsidRPr="00F87E05">
        <w:rPr>
          <w:rFonts w:ascii="Times New Roman" w:hAnsi="Times New Roman" w:cs="Times New Roman"/>
          <w:b/>
          <w:bCs/>
          <w:sz w:val="28"/>
          <w:szCs w:val="28"/>
          <w:bdr w:val="none" w:sz="0" w:space="0" w:color="auto" w:frame="1"/>
          <w:shd w:val="clear" w:color="auto" w:fill="FFFFFF"/>
          <w:lang w:val="kk-KZ"/>
        </w:rPr>
        <w:t>т</w:t>
      </w:r>
      <w:proofErr w:type="spellStart"/>
      <w:r w:rsidRPr="00F87E05">
        <w:rPr>
          <w:rFonts w:ascii="Times New Roman" w:hAnsi="Times New Roman" w:cs="Times New Roman"/>
          <w:b/>
          <w:bCs/>
          <w:sz w:val="28"/>
          <w:szCs w:val="28"/>
          <w:bdr w:val="none" w:sz="0" w:space="0" w:color="auto" w:frame="1"/>
          <w:shd w:val="clear" w:color="auto" w:fill="FFFFFF"/>
        </w:rPr>
        <w:t>ехника</w:t>
      </w:r>
      <w:proofErr w:type="spellEnd"/>
      <w:r w:rsidRPr="00F87E05">
        <w:rPr>
          <w:rFonts w:ascii="Times New Roman" w:hAnsi="Times New Roman" w:cs="Times New Roman"/>
          <w:b/>
          <w:sz w:val="28"/>
          <w:szCs w:val="28"/>
        </w:rPr>
        <w:t xml:space="preserve"> </w:t>
      </w:r>
      <w:r w:rsidRPr="00F87E05">
        <w:rPr>
          <w:rFonts w:ascii="Times New Roman" w:hAnsi="Times New Roman" w:cs="Times New Roman"/>
          <w:b/>
          <w:sz w:val="28"/>
          <w:szCs w:val="28"/>
          <w:lang w:val="kk-KZ"/>
        </w:rPr>
        <w:t xml:space="preserve">и </w:t>
      </w:r>
      <w:r w:rsidRPr="00F87E05">
        <w:rPr>
          <w:rFonts w:ascii="Times New Roman" w:hAnsi="Times New Roman" w:cs="Times New Roman"/>
          <w:b/>
          <w:sz w:val="28"/>
          <w:szCs w:val="28"/>
        </w:rPr>
        <w:t>тактика активного туристского путешествия</w:t>
      </w:r>
      <w:r w:rsidRPr="00F87E05">
        <w:rPr>
          <w:rFonts w:ascii="Times New Roman" w:hAnsi="Times New Roman" w:cs="Times New Roman"/>
          <w:b/>
          <w:bCs/>
          <w:sz w:val="28"/>
          <w:szCs w:val="28"/>
          <w:bdr w:val="none" w:sz="0" w:space="0" w:color="auto" w:frame="1"/>
          <w:shd w:val="clear" w:color="auto" w:fill="FFFFFF"/>
        </w:rPr>
        <w:t>: определение и классификация</w:t>
      </w:r>
      <w:r w:rsidRPr="00F87E05">
        <w:rPr>
          <w:rFonts w:ascii="Times New Roman" w:hAnsi="Times New Roman" w:cs="Times New Roman"/>
          <w:b/>
          <w:bCs/>
          <w:sz w:val="28"/>
          <w:szCs w:val="28"/>
          <w:bdr w:val="none" w:sz="0" w:space="0" w:color="auto" w:frame="1"/>
          <w:shd w:val="clear" w:color="auto" w:fill="FFFFFF"/>
          <w:lang w:val="kk-KZ"/>
        </w:rPr>
        <w:t xml:space="preserve">. </w:t>
      </w:r>
      <w:r w:rsidRPr="00F87E05">
        <w:rPr>
          <w:rFonts w:ascii="Times New Roman" w:hAnsi="Times New Roman" w:cs="Times New Roman"/>
          <w:sz w:val="28"/>
          <w:szCs w:val="28"/>
          <w:lang w:val="kk-KZ"/>
        </w:rPr>
        <w:t>Т</w:t>
      </w:r>
      <w:proofErr w:type="spellStart"/>
      <w:r w:rsidRPr="00F87E05">
        <w:rPr>
          <w:rFonts w:ascii="Times New Roman" w:hAnsi="Times New Roman" w:cs="Times New Roman"/>
          <w:sz w:val="28"/>
          <w:szCs w:val="28"/>
        </w:rPr>
        <w:t>ехника</w:t>
      </w:r>
      <w:proofErr w:type="spellEnd"/>
      <w:r w:rsidRPr="00F87E05">
        <w:rPr>
          <w:rFonts w:ascii="Times New Roman" w:hAnsi="Times New Roman" w:cs="Times New Roman"/>
          <w:sz w:val="28"/>
          <w:szCs w:val="28"/>
        </w:rPr>
        <w:t xml:space="preserve"> передвижения по естественным препятствиям (техника преодоления естественных препятствий);</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техника страховки;</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техника бивачных работ;</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техника ориентирования на местности;</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техника поисково-спасательных работ.</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Тактика туризма. </w:t>
      </w:r>
      <w:proofErr w:type="spellStart"/>
      <w:r w:rsidRPr="00F87E05">
        <w:rPr>
          <w:rFonts w:ascii="Times New Roman" w:hAnsi="Times New Roman" w:cs="Times New Roman"/>
          <w:sz w:val="28"/>
          <w:szCs w:val="28"/>
        </w:rPr>
        <w:t>Предпоходная</w:t>
      </w:r>
      <w:proofErr w:type="spellEnd"/>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и п</w:t>
      </w:r>
      <w:proofErr w:type="spellStart"/>
      <w:r w:rsidRPr="00F87E05">
        <w:rPr>
          <w:rFonts w:ascii="Times New Roman" w:hAnsi="Times New Roman" w:cs="Times New Roman"/>
          <w:sz w:val="28"/>
          <w:szCs w:val="28"/>
        </w:rPr>
        <w:t>оходная</w:t>
      </w:r>
      <w:proofErr w:type="spellEnd"/>
      <w:r w:rsidRPr="00F87E05">
        <w:rPr>
          <w:rFonts w:ascii="Times New Roman" w:hAnsi="Times New Roman" w:cs="Times New Roman"/>
          <w:sz w:val="28"/>
          <w:szCs w:val="28"/>
        </w:rPr>
        <w:t xml:space="preserve"> тактика</w:t>
      </w:r>
      <w:r w:rsidRPr="00F87E05">
        <w:rPr>
          <w:rFonts w:ascii="Times New Roman" w:hAnsi="Times New Roman" w:cs="Times New Roman"/>
          <w:sz w:val="28"/>
          <w:szCs w:val="28"/>
          <w:lang w:val="kk-KZ"/>
        </w:rPr>
        <w:t>.</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lang w:val="kk-KZ"/>
        </w:rPr>
        <w:t>Т</w:t>
      </w:r>
      <w:proofErr w:type="spellStart"/>
      <w:r w:rsidRPr="00F87E05">
        <w:rPr>
          <w:rFonts w:ascii="Times New Roman" w:hAnsi="Times New Roman" w:cs="Times New Roman"/>
          <w:sz w:val="28"/>
          <w:szCs w:val="28"/>
        </w:rPr>
        <w:t>ехнико-тактическ</w:t>
      </w:r>
      <w:proofErr w:type="spellEnd"/>
      <w:r w:rsidRPr="00F87E05">
        <w:rPr>
          <w:rFonts w:ascii="Times New Roman" w:hAnsi="Times New Roman" w:cs="Times New Roman"/>
          <w:sz w:val="28"/>
          <w:szCs w:val="28"/>
          <w:lang w:val="kk-KZ"/>
        </w:rPr>
        <w:t>ая</w:t>
      </w:r>
      <w:r w:rsidRPr="00F87E05">
        <w:rPr>
          <w:rFonts w:ascii="Times New Roman" w:hAnsi="Times New Roman" w:cs="Times New Roman"/>
          <w:sz w:val="28"/>
          <w:szCs w:val="28"/>
        </w:rPr>
        <w:t xml:space="preserve"> </w:t>
      </w:r>
      <w:proofErr w:type="spellStart"/>
      <w:r w:rsidRPr="00F87E05">
        <w:rPr>
          <w:rFonts w:ascii="Times New Roman" w:hAnsi="Times New Roman" w:cs="Times New Roman"/>
          <w:sz w:val="28"/>
          <w:szCs w:val="28"/>
        </w:rPr>
        <w:t>подготовк</w:t>
      </w:r>
      <w:proofErr w:type="spellEnd"/>
      <w:r w:rsidRPr="00F87E05">
        <w:rPr>
          <w:rFonts w:ascii="Times New Roman" w:hAnsi="Times New Roman" w:cs="Times New Roman"/>
          <w:sz w:val="28"/>
          <w:szCs w:val="28"/>
          <w:lang w:val="kk-KZ"/>
        </w:rPr>
        <w:t>а туриста</w:t>
      </w:r>
      <w:r w:rsidRPr="00F87E05">
        <w:rPr>
          <w:rFonts w:ascii="Times New Roman" w:hAnsi="Times New Roman" w:cs="Times New Roman"/>
          <w:b/>
          <w:sz w:val="28"/>
          <w:szCs w:val="28"/>
          <w:lang w:val="kk-KZ"/>
        </w:rPr>
        <w:t>.</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В</w:t>
      </w:r>
      <w:proofErr w:type="spellStart"/>
      <w:r w:rsidRPr="00F87E05">
        <w:rPr>
          <w:rFonts w:ascii="Times New Roman" w:hAnsi="Times New Roman" w:cs="Times New Roman"/>
          <w:sz w:val="28"/>
          <w:szCs w:val="28"/>
        </w:rPr>
        <w:t>ыбор</w:t>
      </w:r>
      <w:proofErr w:type="spellEnd"/>
      <w:r w:rsidRPr="00F87E05">
        <w:rPr>
          <w:rFonts w:ascii="Times New Roman" w:hAnsi="Times New Roman" w:cs="Times New Roman"/>
          <w:sz w:val="28"/>
          <w:szCs w:val="28"/>
        </w:rPr>
        <w:t xml:space="preserve"> маршрута; </w:t>
      </w:r>
      <w:r w:rsidRPr="00F87E05">
        <w:rPr>
          <w:rFonts w:ascii="Times New Roman" w:hAnsi="Times New Roman" w:cs="Times New Roman"/>
          <w:sz w:val="28"/>
          <w:szCs w:val="28"/>
          <w:lang w:val="kk-KZ"/>
        </w:rPr>
        <w:t>С</w:t>
      </w:r>
      <w:r w:rsidRPr="00F87E05">
        <w:rPr>
          <w:rFonts w:ascii="Times New Roman" w:hAnsi="Times New Roman" w:cs="Times New Roman"/>
          <w:sz w:val="28"/>
          <w:szCs w:val="28"/>
        </w:rPr>
        <w:t>оставление плана-графика похода</w:t>
      </w:r>
      <w:r w:rsidRPr="00F87E05">
        <w:rPr>
          <w:rFonts w:ascii="Times New Roman" w:hAnsi="Times New Roman" w:cs="Times New Roman"/>
          <w:sz w:val="28"/>
          <w:szCs w:val="28"/>
          <w:lang w:val="kk-KZ"/>
        </w:rPr>
        <w:t>.  С</w:t>
      </w:r>
      <w:r w:rsidRPr="00F87E05">
        <w:rPr>
          <w:rFonts w:ascii="Times New Roman" w:hAnsi="Times New Roman" w:cs="Times New Roman"/>
          <w:sz w:val="28"/>
          <w:szCs w:val="28"/>
        </w:rPr>
        <w:t>оставление списков продуктов питания и снаряжения</w:t>
      </w:r>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П</w:t>
      </w:r>
      <w:proofErr w:type="spellStart"/>
      <w:r w:rsidRPr="00F87E05">
        <w:rPr>
          <w:rFonts w:ascii="Times New Roman" w:hAnsi="Times New Roman" w:cs="Times New Roman"/>
          <w:sz w:val="28"/>
          <w:szCs w:val="28"/>
        </w:rPr>
        <w:t>одбор</w:t>
      </w:r>
      <w:proofErr w:type="spellEnd"/>
      <w:r w:rsidRPr="00F87E05">
        <w:rPr>
          <w:rFonts w:ascii="Times New Roman" w:hAnsi="Times New Roman" w:cs="Times New Roman"/>
          <w:sz w:val="28"/>
          <w:szCs w:val="28"/>
        </w:rPr>
        <w:t xml:space="preserve"> группы туристов и руководителя</w:t>
      </w:r>
      <w:r w:rsidRPr="00F87E05">
        <w:rPr>
          <w:rFonts w:ascii="Times New Roman" w:hAnsi="Times New Roman" w:cs="Times New Roman"/>
          <w:i/>
          <w:sz w:val="28"/>
          <w:szCs w:val="28"/>
          <w:lang w:val="kk-KZ"/>
        </w:rPr>
        <w:t>.</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 </w:t>
      </w:r>
      <w:r w:rsidRPr="00F87E05">
        <w:rPr>
          <w:rFonts w:ascii="Times New Roman" w:hAnsi="Times New Roman" w:cs="Times New Roman"/>
          <w:b/>
          <w:sz w:val="28"/>
          <w:szCs w:val="28"/>
        </w:rPr>
        <w:t>Содержание и методика тактических разработок в активных видах туризма</w:t>
      </w:r>
      <w:r w:rsidRPr="00F87E05">
        <w:rPr>
          <w:rFonts w:ascii="Times New Roman" w:hAnsi="Times New Roman" w:cs="Times New Roman"/>
          <w:b/>
          <w:bCs/>
          <w:sz w:val="28"/>
          <w:szCs w:val="28"/>
          <w:lang w:val="kk-KZ"/>
        </w:rPr>
        <w:t xml:space="preserve">. </w:t>
      </w:r>
      <w:proofErr w:type="gramStart"/>
      <w:r w:rsidRPr="00F87E05">
        <w:rPr>
          <w:rFonts w:ascii="Times New Roman" w:hAnsi="Times New Roman" w:cs="Times New Roman"/>
          <w:sz w:val="28"/>
          <w:szCs w:val="28"/>
        </w:rPr>
        <w:t>Тактической</w:t>
      </w:r>
      <w:proofErr w:type="gramEnd"/>
      <w:r w:rsidRPr="00F87E05">
        <w:rPr>
          <w:rFonts w:ascii="Times New Roman" w:hAnsi="Times New Roman" w:cs="Times New Roman"/>
          <w:sz w:val="28"/>
          <w:szCs w:val="28"/>
        </w:rPr>
        <w:t xml:space="preserve"> </w:t>
      </w:r>
      <w:proofErr w:type="spellStart"/>
      <w:r w:rsidRPr="00F87E05">
        <w:rPr>
          <w:rFonts w:ascii="Times New Roman" w:hAnsi="Times New Roman" w:cs="Times New Roman"/>
          <w:sz w:val="28"/>
          <w:szCs w:val="28"/>
        </w:rPr>
        <w:t>разработк</w:t>
      </w:r>
      <w:proofErr w:type="spellEnd"/>
      <w:r w:rsidRPr="00F87E05">
        <w:rPr>
          <w:rFonts w:ascii="Times New Roman" w:hAnsi="Times New Roman" w:cs="Times New Roman"/>
          <w:sz w:val="28"/>
          <w:szCs w:val="28"/>
          <w:lang w:val="kk-KZ"/>
        </w:rPr>
        <w:t xml:space="preserve">а </w:t>
      </w:r>
      <w:r w:rsidRPr="00F87E05">
        <w:rPr>
          <w:rFonts w:ascii="Times New Roman" w:hAnsi="Times New Roman" w:cs="Times New Roman"/>
          <w:sz w:val="28"/>
          <w:szCs w:val="28"/>
        </w:rPr>
        <w:t>активного туристского путешествия</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Т</w:t>
      </w:r>
      <w:proofErr w:type="spellStart"/>
      <w:r w:rsidRPr="00F87E05">
        <w:rPr>
          <w:rFonts w:ascii="Times New Roman" w:hAnsi="Times New Roman" w:cs="Times New Roman"/>
          <w:sz w:val="28"/>
          <w:szCs w:val="28"/>
        </w:rPr>
        <w:t>актические</w:t>
      </w:r>
      <w:proofErr w:type="spellEnd"/>
      <w:r w:rsidRPr="00F87E05">
        <w:rPr>
          <w:rFonts w:ascii="Times New Roman" w:hAnsi="Times New Roman" w:cs="Times New Roman"/>
          <w:sz w:val="28"/>
          <w:szCs w:val="28"/>
        </w:rPr>
        <w:t xml:space="preserve"> разработки маршрутов</w:t>
      </w:r>
      <w:r w:rsidRPr="00F87E05">
        <w:rPr>
          <w:rFonts w:ascii="Times New Roman" w:hAnsi="Times New Roman" w:cs="Times New Roman"/>
          <w:sz w:val="28"/>
          <w:szCs w:val="28"/>
          <w:lang w:val="kk-KZ"/>
        </w:rPr>
        <w:t xml:space="preserve">. Основные </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 xml:space="preserve">разделы тактически разработки маршрутов График движение маршрута. </w:t>
      </w:r>
      <w:r w:rsidRPr="00F87E05">
        <w:rPr>
          <w:rFonts w:ascii="Times New Roman" w:hAnsi="Times New Roman" w:cs="Times New Roman"/>
          <w:sz w:val="28"/>
          <w:szCs w:val="28"/>
        </w:rPr>
        <w:t>Кроки</w:t>
      </w:r>
      <w:r w:rsidRPr="00F87E05">
        <w:rPr>
          <w:rFonts w:ascii="Times New Roman" w:hAnsi="Times New Roman" w:cs="Times New Roman"/>
          <w:sz w:val="28"/>
          <w:szCs w:val="28"/>
          <w:lang w:val="kk-KZ"/>
        </w:rPr>
        <w:t>.</w:t>
      </w:r>
    </w:p>
    <w:p w:rsidR="00C76411" w:rsidRPr="00F87E05" w:rsidRDefault="00C76411" w:rsidP="006D0DFF">
      <w:pPr>
        <w:keepNext/>
        <w:keepLines/>
        <w:spacing w:after="0" w:line="240" w:lineRule="auto"/>
        <w:ind w:firstLine="709"/>
        <w:jc w:val="both"/>
        <w:outlineLvl w:val="0"/>
        <w:rPr>
          <w:rFonts w:ascii="Times New Roman" w:hAnsi="Times New Roman" w:cs="Times New Roman"/>
          <w:sz w:val="28"/>
          <w:szCs w:val="28"/>
          <w:lang w:val="kk-KZ"/>
        </w:rPr>
      </w:pPr>
      <w:r w:rsidRPr="00F87E05">
        <w:rPr>
          <w:rFonts w:ascii="Times New Roman" w:hAnsi="Times New Roman" w:cs="Times New Roman"/>
          <w:b/>
          <w:bCs/>
          <w:sz w:val="28"/>
          <w:szCs w:val="28"/>
          <w:lang w:val="kk-KZ"/>
        </w:rPr>
        <w:t>3. Основные методы физической подготовки туриста</w:t>
      </w:r>
      <w:r w:rsidRPr="00F87E05">
        <w:rPr>
          <w:rFonts w:ascii="Times New Roman" w:eastAsia="Calibri" w:hAnsi="Times New Roman" w:cs="Times New Roman"/>
          <w:b/>
          <w:bCs/>
          <w:sz w:val="28"/>
          <w:szCs w:val="28"/>
        </w:rPr>
        <w:t xml:space="preserve"> </w:t>
      </w:r>
      <w:r w:rsidRPr="00F87E05">
        <w:rPr>
          <w:rFonts w:ascii="Times New Roman" w:hAnsi="Times New Roman" w:cs="Times New Roman"/>
          <w:bCs/>
          <w:sz w:val="28"/>
          <w:szCs w:val="28"/>
        </w:rPr>
        <w:t xml:space="preserve">Непрерывный метод. </w:t>
      </w:r>
      <w:r w:rsidRPr="00F87E05">
        <w:rPr>
          <w:rFonts w:ascii="Times New Roman" w:eastAsia="Calibri" w:hAnsi="Times New Roman" w:cs="Times New Roman"/>
          <w:bCs/>
          <w:sz w:val="28"/>
          <w:szCs w:val="28"/>
        </w:rPr>
        <w:t xml:space="preserve">  </w:t>
      </w:r>
      <w:r w:rsidRPr="00F87E05">
        <w:rPr>
          <w:rFonts w:ascii="Times New Roman" w:hAnsi="Times New Roman" w:cs="Times New Roman"/>
          <w:bCs/>
          <w:sz w:val="28"/>
          <w:szCs w:val="28"/>
        </w:rPr>
        <w:t xml:space="preserve">Переменный метод. </w:t>
      </w:r>
      <w:r w:rsidRPr="00F87E05">
        <w:rPr>
          <w:rFonts w:ascii="Times New Roman" w:eastAsia="Calibri" w:hAnsi="Times New Roman" w:cs="Times New Roman"/>
          <w:bCs/>
          <w:sz w:val="28"/>
          <w:szCs w:val="28"/>
        </w:rPr>
        <w:t xml:space="preserve"> </w:t>
      </w:r>
      <w:r w:rsidRPr="00F87E05">
        <w:rPr>
          <w:rFonts w:ascii="Times New Roman" w:hAnsi="Times New Roman" w:cs="Times New Roman"/>
          <w:bCs/>
          <w:sz w:val="28"/>
          <w:szCs w:val="28"/>
        </w:rPr>
        <w:t xml:space="preserve">Повторно-стандартный метод. Повторно-интервальный метод. </w:t>
      </w:r>
      <w:r w:rsidRPr="00F87E05">
        <w:rPr>
          <w:rFonts w:ascii="Times New Roman" w:eastAsia="Calibri" w:hAnsi="Times New Roman" w:cs="Times New Roman"/>
          <w:bCs/>
          <w:sz w:val="28"/>
          <w:szCs w:val="28"/>
        </w:rPr>
        <w:t xml:space="preserve"> </w:t>
      </w:r>
      <w:r w:rsidRPr="00F87E05">
        <w:rPr>
          <w:rFonts w:ascii="Times New Roman" w:hAnsi="Times New Roman" w:cs="Times New Roman"/>
          <w:bCs/>
          <w:sz w:val="28"/>
          <w:szCs w:val="28"/>
        </w:rPr>
        <w:t>Повторный метод с возрастающей нагрузкой. Методика воспитания ловкости</w:t>
      </w:r>
      <w:r w:rsidRPr="00F87E05">
        <w:rPr>
          <w:rFonts w:ascii="Times New Roman" w:hAnsi="Times New Roman" w:cs="Times New Roman"/>
          <w:sz w:val="28"/>
          <w:szCs w:val="28"/>
          <w:lang w:val="kk-KZ"/>
        </w:rPr>
        <w:t>.</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4. Мезо</w:t>
      </w:r>
      <w:r w:rsidRPr="00F87E05">
        <w:rPr>
          <w:rFonts w:ascii="Times New Roman" w:hAnsi="Times New Roman" w:cs="Times New Roman"/>
          <w:b/>
          <w:sz w:val="28"/>
          <w:szCs w:val="28"/>
        </w:rPr>
        <w:t>цикл тренировки туриста</w:t>
      </w:r>
      <w:r w:rsidRPr="00F87E05">
        <w:rPr>
          <w:rFonts w:ascii="Times New Roman" w:hAnsi="Times New Roman" w:cs="Times New Roman"/>
          <w:b/>
          <w:sz w:val="28"/>
          <w:szCs w:val="28"/>
          <w:lang w:val="kk-KZ"/>
        </w:rPr>
        <w:t>. Э</w:t>
      </w:r>
      <w:r w:rsidRPr="00F87E05">
        <w:rPr>
          <w:rFonts w:ascii="Times New Roman" w:hAnsi="Times New Roman" w:cs="Times New Roman"/>
          <w:b/>
          <w:sz w:val="28"/>
          <w:szCs w:val="28"/>
        </w:rPr>
        <w:t>тап</w:t>
      </w:r>
      <w:r w:rsidRPr="00F87E05">
        <w:rPr>
          <w:rFonts w:ascii="Times New Roman" w:hAnsi="Times New Roman" w:cs="Times New Roman"/>
          <w:b/>
          <w:sz w:val="28"/>
          <w:szCs w:val="28"/>
          <w:lang w:val="kk-KZ"/>
        </w:rPr>
        <w:t>ы</w:t>
      </w:r>
      <w:r w:rsidRPr="00F87E05">
        <w:rPr>
          <w:rFonts w:ascii="Times New Roman" w:hAnsi="Times New Roman" w:cs="Times New Roman"/>
          <w:b/>
          <w:sz w:val="28"/>
          <w:szCs w:val="28"/>
        </w:rPr>
        <w:t xml:space="preserve"> тренировки туриста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 xml:space="preserve">Задача первого </w:t>
      </w:r>
      <w:proofErr w:type="spellStart"/>
      <w:r w:rsidRPr="00F87E05">
        <w:rPr>
          <w:rFonts w:ascii="Times New Roman" w:hAnsi="Times New Roman" w:cs="Times New Roman"/>
          <w:sz w:val="28"/>
          <w:szCs w:val="28"/>
        </w:rPr>
        <w:t>мезоцикла</w:t>
      </w:r>
      <w:proofErr w:type="spellEnd"/>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Задача </w:t>
      </w:r>
      <w:proofErr w:type="spellStart"/>
      <w:r w:rsidRPr="00F87E05">
        <w:rPr>
          <w:rFonts w:ascii="Times New Roman" w:hAnsi="Times New Roman" w:cs="Times New Roman"/>
          <w:sz w:val="28"/>
          <w:szCs w:val="28"/>
        </w:rPr>
        <w:t>второ</w:t>
      </w:r>
      <w:proofErr w:type="spellEnd"/>
      <w:r w:rsidRPr="00F87E05">
        <w:rPr>
          <w:rFonts w:ascii="Times New Roman" w:hAnsi="Times New Roman" w:cs="Times New Roman"/>
          <w:sz w:val="28"/>
          <w:szCs w:val="28"/>
          <w:lang w:val="kk-KZ"/>
        </w:rPr>
        <w:t>го</w:t>
      </w:r>
      <w:r w:rsidRPr="00F87E05">
        <w:rPr>
          <w:rFonts w:ascii="Times New Roman" w:hAnsi="Times New Roman" w:cs="Times New Roman"/>
          <w:sz w:val="28"/>
          <w:szCs w:val="28"/>
        </w:rPr>
        <w:t xml:space="preserve"> </w:t>
      </w:r>
      <w:proofErr w:type="spellStart"/>
      <w:r w:rsidRPr="00F87E05">
        <w:rPr>
          <w:rFonts w:ascii="Times New Roman" w:hAnsi="Times New Roman" w:cs="Times New Roman"/>
          <w:sz w:val="28"/>
          <w:szCs w:val="28"/>
        </w:rPr>
        <w:t>мезоцикл</w:t>
      </w:r>
      <w:proofErr w:type="spellEnd"/>
      <w:r w:rsidRPr="00F87E05">
        <w:rPr>
          <w:rFonts w:ascii="Times New Roman" w:hAnsi="Times New Roman" w:cs="Times New Roman"/>
          <w:sz w:val="28"/>
          <w:szCs w:val="28"/>
          <w:lang w:val="kk-KZ"/>
        </w:rPr>
        <w:t xml:space="preserve">а. </w:t>
      </w:r>
      <w:r w:rsidRPr="00F87E05">
        <w:rPr>
          <w:rFonts w:ascii="Times New Roman" w:hAnsi="Times New Roman" w:cs="Times New Roman"/>
          <w:sz w:val="28"/>
          <w:szCs w:val="28"/>
        </w:rPr>
        <w:t xml:space="preserve">Задача третьего </w:t>
      </w:r>
      <w:proofErr w:type="spellStart"/>
      <w:r w:rsidRPr="00F87E05">
        <w:rPr>
          <w:rFonts w:ascii="Times New Roman" w:hAnsi="Times New Roman" w:cs="Times New Roman"/>
          <w:sz w:val="28"/>
          <w:szCs w:val="28"/>
        </w:rPr>
        <w:t>мезоцикла</w:t>
      </w:r>
      <w:proofErr w:type="spellEnd"/>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Задача четвертого </w:t>
      </w:r>
      <w:proofErr w:type="spellStart"/>
      <w:r w:rsidRPr="00F87E05">
        <w:rPr>
          <w:rFonts w:ascii="Times New Roman" w:hAnsi="Times New Roman" w:cs="Times New Roman"/>
          <w:sz w:val="28"/>
          <w:szCs w:val="28"/>
        </w:rPr>
        <w:t>мезоцикла</w:t>
      </w:r>
      <w:proofErr w:type="spellEnd"/>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Задача </w:t>
      </w:r>
      <w:proofErr w:type="spellStart"/>
      <w:r w:rsidRPr="00F87E05">
        <w:rPr>
          <w:rFonts w:ascii="Times New Roman" w:hAnsi="Times New Roman" w:cs="Times New Roman"/>
          <w:sz w:val="28"/>
          <w:szCs w:val="28"/>
        </w:rPr>
        <w:t>пято</w:t>
      </w:r>
      <w:proofErr w:type="spellEnd"/>
      <w:r w:rsidRPr="00F87E05">
        <w:rPr>
          <w:rFonts w:ascii="Times New Roman" w:hAnsi="Times New Roman" w:cs="Times New Roman"/>
          <w:sz w:val="28"/>
          <w:szCs w:val="28"/>
          <w:lang w:val="kk-KZ"/>
        </w:rPr>
        <w:t>го</w:t>
      </w:r>
      <w:r w:rsidRPr="00F87E05">
        <w:rPr>
          <w:rFonts w:ascii="Times New Roman" w:hAnsi="Times New Roman" w:cs="Times New Roman"/>
          <w:sz w:val="28"/>
          <w:szCs w:val="28"/>
        </w:rPr>
        <w:t xml:space="preserve"> </w:t>
      </w:r>
      <w:proofErr w:type="spellStart"/>
      <w:r w:rsidRPr="00F87E05">
        <w:rPr>
          <w:rFonts w:ascii="Times New Roman" w:hAnsi="Times New Roman" w:cs="Times New Roman"/>
          <w:sz w:val="28"/>
          <w:szCs w:val="28"/>
        </w:rPr>
        <w:t>мезоцикл</w:t>
      </w:r>
      <w:proofErr w:type="spellEnd"/>
      <w:r w:rsidRPr="00F87E05">
        <w:rPr>
          <w:rFonts w:ascii="Times New Roman" w:hAnsi="Times New Roman" w:cs="Times New Roman"/>
          <w:sz w:val="28"/>
          <w:szCs w:val="28"/>
          <w:lang w:val="kk-KZ"/>
        </w:rPr>
        <w:t xml:space="preserve">а. </w:t>
      </w:r>
      <w:r w:rsidRPr="00F87E05">
        <w:rPr>
          <w:rFonts w:ascii="Times New Roman" w:hAnsi="Times New Roman" w:cs="Times New Roman"/>
          <w:sz w:val="28"/>
          <w:szCs w:val="28"/>
        </w:rPr>
        <w:t xml:space="preserve">Цель шестого </w:t>
      </w:r>
      <w:proofErr w:type="spellStart"/>
      <w:r w:rsidRPr="00F87E05">
        <w:rPr>
          <w:rFonts w:ascii="Times New Roman" w:hAnsi="Times New Roman" w:cs="Times New Roman"/>
          <w:sz w:val="28"/>
          <w:szCs w:val="28"/>
        </w:rPr>
        <w:t>мезоцикла</w:t>
      </w:r>
      <w:proofErr w:type="spellEnd"/>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w:t>
      </w:r>
      <w:r w:rsidRPr="00F87E05">
        <w:rPr>
          <w:rFonts w:ascii="Times New Roman" w:hAnsi="Times New Roman" w:cs="Times New Roman"/>
          <w:sz w:val="28"/>
          <w:szCs w:val="28"/>
          <w:lang w:val="kk-KZ"/>
        </w:rPr>
        <w:t>Э</w:t>
      </w:r>
      <w:r w:rsidRPr="00F87E05">
        <w:rPr>
          <w:rFonts w:ascii="Times New Roman" w:hAnsi="Times New Roman" w:cs="Times New Roman"/>
          <w:sz w:val="28"/>
          <w:szCs w:val="28"/>
        </w:rPr>
        <w:t>тап</w:t>
      </w:r>
      <w:r w:rsidRPr="00F87E05">
        <w:rPr>
          <w:rFonts w:ascii="Times New Roman" w:hAnsi="Times New Roman" w:cs="Times New Roman"/>
          <w:sz w:val="28"/>
          <w:szCs w:val="28"/>
          <w:lang w:val="kk-KZ"/>
        </w:rPr>
        <w:t>ы</w:t>
      </w:r>
      <w:r w:rsidRPr="00F87E05">
        <w:rPr>
          <w:rFonts w:ascii="Times New Roman" w:hAnsi="Times New Roman" w:cs="Times New Roman"/>
          <w:sz w:val="28"/>
          <w:szCs w:val="28"/>
        </w:rPr>
        <w:t xml:space="preserve"> тренировки туриста</w:t>
      </w:r>
      <w:r w:rsidRPr="00F87E05">
        <w:rPr>
          <w:rFonts w:ascii="Times New Roman" w:hAnsi="Times New Roman" w:cs="Times New Roman"/>
          <w:sz w:val="28"/>
          <w:szCs w:val="28"/>
          <w:lang w:val="kk-KZ"/>
        </w:rPr>
        <w:t>.</w:t>
      </w:r>
    </w:p>
    <w:p w:rsidR="00B623A2" w:rsidRDefault="00C76411" w:rsidP="006D0DFF">
      <w:pPr>
        <w:shd w:val="clear" w:color="auto" w:fill="FFFFFF"/>
        <w:spacing w:after="0" w:line="240" w:lineRule="auto"/>
        <w:ind w:firstLine="709"/>
        <w:jc w:val="both"/>
        <w:outlineLvl w:val="2"/>
        <w:rPr>
          <w:rFonts w:ascii="Times New Roman" w:hAnsi="Times New Roman" w:cs="Times New Roman"/>
          <w:bCs/>
          <w:sz w:val="28"/>
          <w:szCs w:val="28"/>
        </w:rPr>
      </w:pPr>
      <w:r w:rsidRPr="00F87E05">
        <w:rPr>
          <w:rFonts w:ascii="Times New Roman" w:hAnsi="Times New Roman" w:cs="Times New Roman"/>
          <w:b/>
          <w:bCs/>
          <w:sz w:val="28"/>
          <w:szCs w:val="28"/>
        </w:rPr>
        <w:t>5. Организация и планирование подготовки туристов к походам</w:t>
      </w:r>
      <w:r w:rsidRPr="00F87E05">
        <w:rPr>
          <w:rFonts w:ascii="Times New Roman" w:hAnsi="Times New Roman" w:cs="Times New Roman"/>
          <w:bCs/>
          <w:sz w:val="28"/>
          <w:szCs w:val="28"/>
        </w:rPr>
        <w:t xml:space="preserve"> </w:t>
      </w:r>
      <w:hyperlink r:id="rId10" w:anchor="10" w:history="1">
        <w:r w:rsidRPr="00F87E05">
          <w:rPr>
            <w:rFonts w:ascii="Times New Roman" w:hAnsi="Times New Roman" w:cs="Times New Roman"/>
            <w:bCs/>
            <w:sz w:val="28"/>
            <w:szCs w:val="28"/>
          </w:rPr>
          <w:t>Планирование подготовительного периода похода</w:t>
        </w:r>
      </w:hyperlink>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Подготовка спортсменов-туристов</w:t>
      </w:r>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 xml:space="preserve">Сетевой график планирования подготовительного периода </w:t>
      </w:r>
      <w:bookmarkStart w:id="1" w:name="421"/>
    </w:p>
    <w:p w:rsidR="00B623A2" w:rsidRDefault="00C76411" w:rsidP="006D0DFF">
      <w:pPr>
        <w:shd w:val="clear" w:color="auto" w:fill="FFFFFF"/>
        <w:spacing w:after="0" w:line="240" w:lineRule="auto"/>
        <w:ind w:firstLine="709"/>
        <w:jc w:val="both"/>
        <w:outlineLvl w:val="2"/>
        <w:rPr>
          <w:rFonts w:ascii="Times New Roman" w:hAnsi="Times New Roman" w:cs="Times New Roman"/>
          <w:bCs/>
          <w:sz w:val="28"/>
          <w:szCs w:val="28"/>
          <w:lang w:val="kk-KZ"/>
        </w:rPr>
      </w:pPr>
      <w:r w:rsidRPr="00F87E05">
        <w:rPr>
          <w:rFonts w:ascii="Times New Roman" w:hAnsi="Times New Roman" w:cs="Times New Roman"/>
          <w:b/>
          <w:bCs/>
          <w:sz w:val="28"/>
          <w:szCs w:val="28"/>
          <w:lang w:val="kk-KZ"/>
        </w:rPr>
        <w:t>6. П</w:t>
      </w:r>
      <w:proofErr w:type="spellStart"/>
      <w:r w:rsidRPr="00F87E05">
        <w:rPr>
          <w:rFonts w:ascii="Times New Roman" w:hAnsi="Times New Roman" w:cs="Times New Roman"/>
          <w:b/>
          <w:bCs/>
          <w:sz w:val="28"/>
          <w:szCs w:val="28"/>
        </w:rPr>
        <w:t>онятие</w:t>
      </w:r>
      <w:proofErr w:type="spellEnd"/>
      <w:r w:rsidRPr="00F87E05">
        <w:rPr>
          <w:rFonts w:ascii="Times New Roman" w:hAnsi="Times New Roman" w:cs="Times New Roman"/>
          <w:b/>
          <w:bCs/>
          <w:sz w:val="28"/>
          <w:szCs w:val="28"/>
        </w:rPr>
        <w:t xml:space="preserve"> и виды туристских маршрутов, их классификация</w:t>
      </w:r>
      <w:bookmarkEnd w:id="1"/>
      <w:r w:rsidRPr="00F87E05">
        <w:rPr>
          <w:rFonts w:ascii="Times New Roman" w:hAnsi="Times New Roman" w:cs="Times New Roman"/>
          <w:b/>
          <w:bCs/>
          <w:sz w:val="28"/>
          <w:szCs w:val="28"/>
          <w:lang w:val="kk-KZ"/>
        </w:rPr>
        <w:t>.</w:t>
      </w:r>
      <w:r w:rsidRPr="00F87E05">
        <w:rPr>
          <w:rFonts w:ascii="Times New Roman" w:hAnsi="Times New Roman" w:cs="Times New Roman"/>
          <w:b/>
          <w:bCs/>
          <w:sz w:val="28"/>
          <w:szCs w:val="28"/>
        </w:rPr>
        <w:t xml:space="preserve"> Техническая сложность маршрута. </w:t>
      </w:r>
      <w:r w:rsidRPr="00F87E05">
        <w:rPr>
          <w:rFonts w:ascii="Times New Roman" w:hAnsi="Times New Roman" w:cs="Times New Roman"/>
          <w:bCs/>
          <w:sz w:val="28"/>
          <w:szCs w:val="28"/>
          <w:lang w:val="kk-KZ"/>
        </w:rPr>
        <w:t>Н</w:t>
      </w:r>
      <w:proofErr w:type="spellStart"/>
      <w:r w:rsidRPr="00F87E05">
        <w:rPr>
          <w:rFonts w:ascii="Times New Roman" w:hAnsi="Times New Roman" w:cs="Times New Roman"/>
          <w:bCs/>
          <w:sz w:val="28"/>
          <w:szCs w:val="28"/>
        </w:rPr>
        <w:t>ормативы</w:t>
      </w:r>
      <w:proofErr w:type="spellEnd"/>
      <w:r w:rsidRPr="00F87E05">
        <w:rPr>
          <w:rFonts w:ascii="Times New Roman" w:hAnsi="Times New Roman" w:cs="Times New Roman"/>
          <w:bCs/>
          <w:sz w:val="28"/>
          <w:szCs w:val="28"/>
        </w:rPr>
        <w:t xml:space="preserve"> походов и путешествий в соответствии с разрядными требованиями</w:t>
      </w:r>
      <w:r w:rsidRPr="00F87E05">
        <w:rPr>
          <w:rFonts w:ascii="Times New Roman" w:hAnsi="Times New Roman" w:cs="Times New Roman"/>
          <w:bCs/>
          <w:sz w:val="28"/>
          <w:szCs w:val="28"/>
          <w:lang w:val="kk-KZ"/>
        </w:rPr>
        <w:t>.</w:t>
      </w:r>
      <w:r w:rsidRPr="00F87E05">
        <w:rPr>
          <w:rFonts w:ascii="Times New Roman" w:hAnsi="Times New Roman" w:cs="Times New Roman"/>
          <w:bCs/>
          <w:sz w:val="28"/>
          <w:szCs w:val="28"/>
        </w:rPr>
        <w:t xml:space="preserve"> Протяженность маршрута</w:t>
      </w:r>
      <w:r w:rsidRPr="00F87E05">
        <w:rPr>
          <w:rFonts w:ascii="Times New Roman" w:hAnsi="Times New Roman" w:cs="Times New Roman"/>
          <w:bCs/>
          <w:sz w:val="28"/>
          <w:szCs w:val="28"/>
          <w:lang w:val="kk-KZ"/>
        </w:rPr>
        <w:t>.</w:t>
      </w:r>
      <w:r w:rsidRPr="00F87E05">
        <w:rPr>
          <w:rFonts w:ascii="Times New Roman" w:hAnsi="Times New Roman" w:cs="Times New Roman"/>
          <w:bCs/>
          <w:sz w:val="28"/>
          <w:szCs w:val="28"/>
        </w:rPr>
        <w:t xml:space="preserve"> Техническая сложность маршрута</w:t>
      </w:r>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 xml:space="preserve"> Характер препятствий</w:t>
      </w:r>
      <w:r w:rsidRPr="00F87E05">
        <w:rPr>
          <w:rFonts w:ascii="Times New Roman" w:hAnsi="Times New Roman" w:cs="Times New Roman"/>
          <w:bCs/>
          <w:sz w:val="28"/>
          <w:szCs w:val="28"/>
          <w:lang w:val="kk-KZ"/>
        </w:rPr>
        <w:t>.</w:t>
      </w:r>
    </w:p>
    <w:p w:rsidR="00C76411" w:rsidRPr="00B623A2" w:rsidRDefault="00C76411" w:rsidP="006D0DFF">
      <w:pPr>
        <w:shd w:val="clear" w:color="auto" w:fill="FFFFFF"/>
        <w:spacing w:after="0" w:line="240" w:lineRule="auto"/>
        <w:ind w:firstLine="709"/>
        <w:jc w:val="both"/>
        <w:outlineLvl w:val="2"/>
        <w:rPr>
          <w:rFonts w:ascii="Times New Roman" w:hAnsi="Times New Roman" w:cs="Times New Roman"/>
          <w:bCs/>
          <w:sz w:val="28"/>
          <w:szCs w:val="28"/>
          <w:lang w:val="kk-KZ"/>
        </w:rPr>
      </w:pPr>
      <w:r w:rsidRPr="00F87E05">
        <w:rPr>
          <w:rFonts w:ascii="Times New Roman" w:hAnsi="Times New Roman" w:cs="Times New Roman"/>
          <w:b/>
          <w:bCs/>
          <w:sz w:val="28"/>
          <w:szCs w:val="28"/>
          <w:lang w:val="kk-KZ"/>
        </w:rPr>
        <w:t>7. К</w:t>
      </w:r>
      <w:proofErr w:type="spellStart"/>
      <w:r w:rsidRPr="00F87E05">
        <w:rPr>
          <w:rFonts w:ascii="Times New Roman" w:hAnsi="Times New Roman" w:cs="Times New Roman"/>
          <w:b/>
          <w:bCs/>
          <w:sz w:val="28"/>
          <w:szCs w:val="28"/>
        </w:rPr>
        <w:t>омплектование</w:t>
      </w:r>
      <w:proofErr w:type="spellEnd"/>
      <w:r w:rsidRPr="00F87E05">
        <w:rPr>
          <w:rFonts w:ascii="Times New Roman" w:hAnsi="Times New Roman" w:cs="Times New Roman"/>
          <w:b/>
          <w:bCs/>
          <w:sz w:val="28"/>
          <w:szCs w:val="28"/>
        </w:rPr>
        <w:t xml:space="preserve"> и подготовка туристской группы к спортивному походу</w:t>
      </w:r>
      <w:r w:rsidRPr="00F87E05">
        <w:rPr>
          <w:rFonts w:ascii="Times New Roman" w:hAnsi="Times New Roman" w:cs="Times New Roman"/>
          <w:b/>
          <w:bCs/>
          <w:sz w:val="28"/>
          <w:szCs w:val="28"/>
          <w:lang w:val="kk-KZ"/>
        </w:rPr>
        <w:t xml:space="preserve"> </w:t>
      </w:r>
      <w:r w:rsidRPr="00F87E05">
        <w:rPr>
          <w:rFonts w:ascii="Times New Roman" w:hAnsi="Times New Roman" w:cs="Times New Roman"/>
          <w:b/>
          <w:bCs/>
          <w:sz w:val="28"/>
          <w:szCs w:val="28"/>
        </w:rPr>
        <w:t>комплектование группы</w:t>
      </w:r>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Квалификационные требования к руководителю и участникам спортивного похода</w:t>
      </w:r>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 xml:space="preserve">Требования к </w:t>
      </w:r>
      <w:r w:rsidRPr="00F87E05">
        <w:rPr>
          <w:rFonts w:ascii="Times New Roman" w:hAnsi="Times New Roman" w:cs="Times New Roman"/>
          <w:bCs/>
          <w:sz w:val="28"/>
          <w:szCs w:val="28"/>
          <w:lang w:val="kk-KZ"/>
        </w:rPr>
        <w:t>«</w:t>
      </w:r>
      <w:r w:rsidRPr="00F87E05">
        <w:rPr>
          <w:rFonts w:ascii="Times New Roman" w:hAnsi="Times New Roman" w:cs="Times New Roman"/>
          <w:bCs/>
          <w:sz w:val="28"/>
          <w:szCs w:val="28"/>
        </w:rPr>
        <w:t>перевальному опыту</w:t>
      </w:r>
      <w:r w:rsidRPr="00F87E05">
        <w:rPr>
          <w:rFonts w:ascii="Times New Roman" w:hAnsi="Times New Roman" w:cs="Times New Roman"/>
          <w:bCs/>
          <w:sz w:val="28"/>
          <w:szCs w:val="28"/>
          <w:lang w:val="kk-KZ"/>
        </w:rPr>
        <w:t>»</w:t>
      </w:r>
      <w:r w:rsidRPr="00F87E05">
        <w:rPr>
          <w:rFonts w:ascii="Times New Roman" w:hAnsi="Times New Roman" w:cs="Times New Roman"/>
          <w:bCs/>
          <w:sz w:val="28"/>
          <w:szCs w:val="28"/>
        </w:rPr>
        <w:t xml:space="preserve"> для участников и руководителей походов, маршруты которых включают </w:t>
      </w:r>
      <w:proofErr w:type="spellStart"/>
      <w:r w:rsidRPr="00F87E05">
        <w:rPr>
          <w:rFonts w:ascii="Times New Roman" w:hAnsi="Times New Roman" w:cs="Times New Roman"/>
          <w:bCs/>
          <w:sz w:val="28"/>
          <w:szCs w:val="28"/>
        </w:rPr>
        <w:t>категорийные</w:t>
      </w:r>
      <w:proofErr w:type="spellEnd"/>
      <w:r w:rsidRPr="00F87E05">
        <w:rPr>
          <w:rFonts w:ascii="Times New Roman" w:hAnsi="Times New Roman" w:cs="Times New Roman"/>
          <w:bCs/>
          <w:sz w:val="28"/>
          <w:szCs w:val="28"/>
        </w:rPr>
        <w:t xml:space="preserve"> перевалы</w:t>
      </w:r>
      <w:r w:rsidRPr="00F87E05">
        <w:rPr>
          <w:rFonts w:ascii="Times New Roman" w:hAnsi="Times New Roman" w:cs="Times New Roman"/>
          <w:bCs/>
          <w:sz w:val="28"/>
          <w:szCs w:val="28"/>
          <w:lang w:val="kk-KZ"/>
        </w:rPr>
        <w:t xml:space="preserve">. </w:t>
      </w:r>
      <w:r w:rsidRPr="00F87E05">
        <w:rPr>
          <w:rFonts w:ascii="Times New Roman" w:hAnsi="Times New Roman" w:cs="Times New Roman"/>
          <w:bCs/>
          <w:sz w:val="28"/>
          <w:szCs w:val="28"/>
        </w:rPr>
        <w:t>Классификационные требования к маршрутам горных походов по количеству и категориям трудности перевалов</w:t>
      </w:r>
      <w:r w:rsidRPr="00F87E05">
        <w:rPr>
          <w:rFonts w:ascii="Times New Roman" w:hAnsi="Times New Roman" w:cs="Times New Roman"/>
          <w:bCs/>
          <w:sz w:val="28"/>
          <w:szCs w:val="28"/>
          <w:lang w:val="kk-KZ"/>
        </w:rPr>
        <w:t>.</w:t>
      </w:r>
    </w:p>
    <w:p w:rsidR="00C76411" w:rsidRPr="00F87E05" w:rsidRDefault="00C76411" w:rsidP="006D0DFF">
      <w:pPr>
        <w:shd w:val="clear" w:color="auto" w:fill="FFFFFF"/>
        <w:spacing w:after="0" w:line="240" w:lineRule="auto"/>
        <w:ind w:firstLine="709"/>
        <w:jc w:val="both"/>
        <w:rPr>
          <w:rFonts w:ascii="Times New Roman" w:eastAsia="Calibri" w:hAnsi="Times New Roman" w:cs="Times New Roman"/>
          <w:b/>
          <w:sz w:val="28"/>
          <w:szCs w:val="28"/>
          <w:lang w:val="kk-KZ"/>
        </w:rPr>
      </w:pPr>
      <w:r w:rsidRPr="00F87E05">
        <w:rPr>
          <w:rFonts w:ascii="Times New Roman" w:hAnsi="Times New Roman" w:cs="Times New Roman"/>
          <w:b/>
          <w:sz w:val="28"/>
          <w:szCs w:val="28"/>
          <w:lang w:val="kk-KZ"/>
        </w:rPr>
        <w:t xml:space="preserve">8. </w:t>
      </w:r>
      <w:r w:rsidRPr="00F87E05">
        <w:rPr>
          <w:rFonts w:ascii="Times New Roman" w:hAnsi="Times New Roman" w:cs="Times New Roman"/>
          <w:b/>
          <w:sz w:val="28"/>
          <w:szCs w:val="28"/>
        </w:rPr>
        <w:t>Влияние горных условий на физическое состояние туриста</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Адаптация к горным условиям</w:t>
      </w:r>
      <w:r w:rsidRPr="00F87E05">
        <w:rPr>
          <w:rFonts w:ascii="Times New Roman" w:eastAsia="Calibri" w:hAnsi="Times New Roman" w:cs="Times New Roman"/>
          <w:b/>
          <w:sz w:val="28"/>
          <w:szCs w:val="28"/>
          <w:lang w:val="kk-KZ"/>
        </w:rPr>
        <w:t xml:space="preserve">. </w:t>
      </w:r>
      <w:r w:rsidRPr="00F87E05">
        <w:rPr>
          <w:rFonts w:ascii="Times New Roman" w:hAnsi="Times New Roman" w:cs="Times New Roman"/>
          <w:sz w:val="28"/>
          <w:szCs w:val="28"/>
        </w:rPr>
        <w:t xml:space="preserve">Тесты </w:t>
      </w:r>
      <w:r w:rsidRPr="00F87E05">
        <w:rPr>
          <w:rFonts w:ascii="Times New Roman" w:hAnsi="Times New Roman" w:cs="Times New Roman"/>
          <w:bCs/>
          <w:sz w:val="28"/>
          <w:szCs w:val="28"/>
        </w:rPr>
        <w:t xml:space="preserve">и оценка физической подготовленности горных </w:t>
      </w:r>
      <w:r w:rsidRPr="00F87E05">
        <w:rPr>
          <w:rFonts w:ascii="Times New Roman" w:hAnsi="Times New Roman" w:cs="Times New Roman"/>
          <w:sz w:val="28"/>
          <w:szCs w:val="28"/>
        </w:rPr>
        <w:t>туристов</w:t>
      </w:r>
      <w:r w:rsidRPr="00F87E05">
        <w:rPr>
          <w:rFonts w:ascii="Times New Roman" w:hAnsi="Times New Roman" w:cs="Times New Roman"/>
          <w:sz w:val="28"/>
          <w:szCs w:val="28"/>
          <w:lang w:val="kk-KZ"/>
        </w:rPr>
        <w:t xml:space="preserve">. </w:t>
      </w:r>
      <w:r w:rsidRPr="00F87E05">
        <w:rPr>
          <w:rFonts w:ascii="Times New Roman" w:hAnsi="Times New Roman" w:cs="Times New Roman"/>
          <w:bCs/>
          <w:sz w:val="28"/>
          <w:szCs w:val="28"/>
        </w:rPr>
        <w:t>Влияние высоты местности на физическую работоспособность</w:t>
      </w:r>
      <w:r w:rsidRPr="00F87E05">
        <w:rPr>
          <w:rFonts w:ascii="Times New Roman" w:eastAsia="Calibri" w:hAnsi="Times New Roman" w:cs="Times New Roman"/>
          <w:b/>
          <w:sz w:val="28"/>
          <w:szCs w:val="28"/>
          <w:lang w:val="kk-KZ"/>
        </w:rPr>
        <w:t xml:space="preserve">. </w:t>
      </w:r>
      <w:r w:rsidRPr="00F87E05">
        <w:rPr>
          <w:rFonts w:ascii="Times New Roman" w:hAnsi="Times New Roman" w:cs="Times New Roman"/>
          <w:bCs/>
          <w:sz w:val="28"/>
          <w:szCs w:val="28"/>
        </w:rPr>
        <w:t xml:space="preserve">Влияние длительности пребывания </w:t>
      </w:r>
      <w:r w:rsidRPr="00F87E05">
        <w:rPr>
          <w:rFonts w:ascii="Times New Roman" w:hAnsi="Times New Roman" w:cs="Times New Roman"/>
          <w:sz w:val="28"/>
          <w:szCs w:val="28"/>
        </w:rPr>
        <w:t xml:space="preserve">в </w:t>
      </w:r>
      <w:r w:rsidRPr="00F87E05">
        <w:rPr>
          <w:rFonts w:ascii="Times New Roman" w:hAnsi="Times New Roman" w:cs="Times New Roman"/>
          <w:bCs/>
          <w:sz w:val="28"/>
          <w:szCs w:val="28"/>
        </w:rPr>
        <w:t>горах на физическую работоспособность</w:t>
      </w:r>
      <w:r w:rsidRPr="00F87E05">
        <w:rPr>
          <w:rFonts w:ascii="Times New Roman" w:hAnsi="Times New Roman" w:cs="Times New Roman"/>
          <w:bCs/>
          <w:sz w:val="28"/>
          <w:szCs w:val="28"/>
          <w:lang w:val="kk-KZ"/>
        </w:rPr>
        <w:t>.</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9. </w:t>
      </w:r>
      <w:r w:rsidRPr="00F87E05">
        <w:rPr>
          <w:rFonts w:ascii="Times New Roman" w:hAnsi="Times New Roman" w:cs="Times New Roman"/>
          <w:b/>
          <w:sz w:val="28"/>
          <w:szCs w:val="28"/>
        </w:rPr>
        <w:t>Содержание и методика составления тактических разработок в активных видах туризма</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 xml:space="preserve">Обоснование маршрута, график  «нитки» маршрута,  картосхема, запасной и аварийный варианты маршрута, </w:t>
      </w:r>
      <w:r w:rsidRPr="00F87E05">
        <w:rPr>
          <w:rFonts w:ascii="Times New Roman" w:hAnsi="Times New Roman" w:cs="Times New Roman"/>
          <w:sz w:val="28"/>
          <w:szCs w:val="28"/>
        </w:rPr>
        <w:lastRenderedPageBreak/>
        <w:t xml:space="preserve">рекомендации по подготовке проведению путешествия. Тактические разработки маршрутов в Казахстане, которые пользуются спросом у иностранных посетителей. </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10. </w:t>
      </w:r>
      <w:r w:rsidRPr="00F87E05">
        <w:rPr>
          <w:rFonts w:ascii="Times New Roman" w:hAnsi="Times New Roman" w:cs="Times New Roman"/>
          <w:b/>
          <w:sz w:val="28"/>
          <w:szCs w:val="28"/>
        </w:rPr>
        <w:t>Топографическая подготовка туриста. Чтение карты и сопоставление ее с местностью. Азиму</w:t>
      </w:r>
      <w:r w:rsidRPr="00F87E05">
        <w:rPr>
          <w:rFonts w:ascii="Times New Roman" w:hAnsi="Times New Roman" w:cs="Times New Roman"/>
          <w:sz w:val="28"/>
          <w:szCs w:val="28"/>
        </w:rPr>
        <w:t>т. Определение азимута, движение по азимуту. Ориентирование без компаса. </w:t>
      </w:r>
    </w:p>
    <w:p w:rsidR="00C76411" w:rsidRPr="00F87E05" w:rsidRDefault="00C76411" w:rsidP="006D0DFF">
      <w:pPr>
        <w:shd w:val="clear" w:color="auto" w:fill="FFFFFF"/>
        <w:spacing w:after="0" w:line="240" w:lineRule="auto"/>
        <w:ind w:firstLine="709"/>
        <w:jc w:val="both"/>
        <w:rPr>
          <w:rFonts w:ascii="Times New Roman" w:eastAsia="Calibri" w:hAnsi="Times New Roman" w:cs="Times New Roman"/>
          <w:sz w:val="28"/>
          <w:szCs w:val="28"/>
          <w:lang w:val="kk-KZ"/>
        </w:rPr>
      </w:pPr>
      <w:r w:rsidRPr="00F87E05">
        <w:rPr>
          <w:rFonts w:ascii="Times New Roman" w:hAnsi="Times New Roman" w:cs="Times New Roman"/>
          <w:b/>
          <w:sz w:val="28"/>
          <w:szCs w:val="28"/>
          <w:lang w:val="kk-KZ"/>
        </w:rPr>
        <w:t xml:space="preserve">11. </w:t>
      </w:r>
      <w:r w:rsidRPr="00F87E05">
        <w:rPr>
          <w:rFonts w:ascii="Times New Roman" w:hAnsi="Times New Roman" w:cs="Times New Roman"/>
          <w:b/>
          <w:sz w:val="28"/>
          <w:szCs w:val="28"/>
        </w:rPr>
        <w:t>Организация привалов и ночлегов</w:t>
      </w:r>
      <w:r w:rsidRPr="00F87E05">
        <w:rPr>
          <w:rFonts w:ascii="Times New Roman" w:hAnsi="Times New Roman" w:cs="Times New Roman"/>
          <w:b/>
          <w:sz w:val="28"/>
          <w:szCs w:val="28"/>
          <w:lang w:val="kk-KZ"/>
        </w:rPr>
        <w:t>.</w:t>
      </w:r>
      <w:r w:rsidRPr="00F87E05">
        <w:rPr>
          <w:rFonts w:ascii="Times New Roman" w:hAnsi="Times New Roman" w:cs="Times New Roman"/>
          <w:b/>
          <w:caps/>
          <w:sz w:val="28"/>
          <w:szCs w:val="28"/>
          <w:lang w:val="kk-KZ"/>
        </w:rPr>
        <w:t xml:space="preserve"> </w:t>
      </w:r>
      <w:r w:rsidRPr="00F87E05">
        <w:rPr>
          <w:rFonts w:ascii="Times New Roman" w:hAnsi="Times New Roman" w:cs="Times New Roman"/>
          <w:b/>
          <w:sz w:val="28"/>
          <w:szCs w:val="28"/>
        </w:rPr>
        <w:t>Выбор места и требования по безопасности к местам ночлегов</w:t>
      </w:r>
      <w:r w:rsidRPr="00F87E05">
        <w:rPr>
          <w:rFonts w:ascii="Times New Roman" w:hAnsi="Times New Roman" w:cs="Times New Roman"/>
          <w:caps/>
          <w:sz w:val="28"/>
          <w:szCs w:val="28"/>
          <w:lang w:val="kk-KZ"/>
        </w:rPr>
        <w:t xml:space="preserve">. </w:t>
      </w:r>
      <w:r w:rsidRPr="00F87E05">
        <w:rPr>
          <w:rFonts w:ascii="Times New Roman" w:hAnsi="Times New Roman" w:cs="Times New Roman"/>
          <w:sz w:val="28"/>
          <w:szCs w:val="28"/>
        </w:rPr>
        <w:t>Организация малого привала</w:t>
      </w:r>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Малый привал в зимних условиях. Место для ночлега, дневки</w:t>
      </w:r>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Организация обеденного привала. Организация привалов и ночлегов в различных условиях</w:t>
      </w:r>
      <w:r w:rsidRPr="00F87E05">
        <w:rPr>
          <w:rFonts w:ascii="Times New Roman" w:hAnsi="Times New Roman" w:cs="Times New Roman"/>
          <w:sz w:val="28"/>
          <w:szCs w:val="28"/>
          <w:lang w:val="kk-KZ"/>
        </w:rPr>
        <w:t>.</w:t>
      </w:r>
    </w:p>
    <w:p w:rsidR="00C76411" w:rsidRPr="00F87E05" w:rsidRDefault="00C76411" w:rsidP="006D0DFF">
      <w:pPr>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bCs/>
          <w:sz w:val="28"/>
          <w:szCs w:val="28"/>
          <w:lang w:val="kk-KZ"/>
        </w:rPr>
        <w:t xml:space="preserve">12. </w:t>
      </w:r>
      <w:r w:rsidRPr="00F87E05">
        <w:rPr>
          <w:rFonts w:ascii="Times New Roman" w:hAnsi="Times New Roman" w:cs="Times New Roman"/>
          <w:b/>
          <w:bCs/>
          <w:sz w:val="28"/>
          <w:szCs w:val="28"/>
        </w:rPr>
        <w:t>Организация питания в активном туристском путешествии</w:t>
      </w:r>
      <w:r w:rsidRPr="00F87E05">
        <w:rPr>
          <w:rFonts w:ascii="Times New Roman" w:hAnsi="Times New Roman" w:cs="Times New Roman"/>
          <w:b/>
          <w:bCs/>
          <w:sz w:val="28"/>
          <w:szCs w:val="28"/>
          <w:lang w:val="kk-KZ"/>
        </w:rPr>
        <w:t xml:space="preserve">. </w:t>
      </w:r>
      <w:r w:rsidRPr="00F87E05">
        <w:rPr>
          <w:rFonts w:ascii="Times New Roman" w:hAnsi="Times New Roman" w:cs="Times New Roman"/>
          <w:b/>
          <w:sz w:val="28"/>
          <w:szCs w:val="28"/>
        </w:rPr>
        <w:t>Питание в туристском походе</w:t>
      </w:r>
      <w:r w:rsidRPr="00F87E05">
        <w:rPr>
          <w:rFonts w:ascii="Times New Roman" w:hAnsi="Times New Roman" w:cs="Times New Roman"/>
          <w:b/>
          <w:sz w:val="28"/>
          <w:szCs w:val="28"/>
          <w:lang w:val="kk-KZ"/>
        </w:rPr>
        <w:t>.</w:t>
      </w:r>
      <w:r w:rsidRPr="00F87E05">
        <w:rPr>
          <w:rFonts w:ascii="Times New Roman" w:hAnsi="Times New Roman" w:cs="Times New Roman"/>
          <w:b/>
          <w:sz w:val="28"/>
          <w:szCs w:val="28"/>
        </w:rPr>
        <w:t xml:space="preserve"> </w:t>
      </w:r>
      <w:r w:rsidRPr="00F87E05">
        <w:rPr>
          <w:rFonts w:ascii="Times New Roman" w:hAnsi="Times New Roman" w:cs="Times New Roman"/>
          <w:sz w:val="28"/>
          <w:szCs w:val="28"/>
          <w:lang w:val="kk-KZ"/>
        </w:rPr>
        <w:t>Э</w:t>
      </w:r>
      <w:proofErr w:type="spellStart"/>
      <w:r w:rsidRPr="00F87E05">
        <w:rPr>
          <w:rFonts w:ascii="Times New Roman" w:hAnsi="Times New Roman" w:cs="Times New Roman"/>
          <w:sz w:val="28"/>
          <w:szCs w:val="28"/>
        </w:rPr>
        <w:t>нерготраты</w:t>
      </w:r>
      <w:proofErr w:type="spellEnd"/>
      <w:r w:rsidRPr="00F87E05">
        <w:rPr>
          <w:rFonts w:ascii="Times New Roman" w:hAnsi="Times New Roman" w:cs="Times New Roman"/>
          <w:sz w:val="28"/>
          <w:szCs w:val="28"/>
        </w:rPr>
        <w:t xml:space="preserve"> и их восполнение</w:t>
      </w:r>
      <w:r w:rsidRPr="00F87E05">
        <w:rPr>
          <w:rFonts w:ascii="Times New Roman" w:hAnsi="Times New Roman" w:cs="Times New Roman"/>
          <w:sz w:val="28"/>
          <w:szCs w:val="28"/>
          <w:lang w:val="kk-KZ"/>
        </w:rPr>
        <w:t>.</w:t>
      </w:r>
      <w:r w:rsidRPr="00F87E05">
        <w:rPr>
          <w:rFonts w:ascii="Times New Roman" w:hAnsi="Times New Roman" w:cs="Times New Roman"/>
          <w:b/>
          <w:sz w:val="28"/>
          <w:szCs w:val="28"/>
        </w:rPr>
        <w:t xml:space="preserve"> </w:t>
      </w:r>
      <w:r w:rsidRPr="00F87E05">
        <w:rPr>
          <w:rFonts w:ascii="Times New Roman" w:hAnsi="Times New Roman" w:cs="Times New Roman"/>
          <w:sz w:val="28"/>
          <w:szCs w:val="28"/>
        </w:rPr>
        <w:t>Функция питания</w:t>
      </w:r>
      <w:r w:rsidRPr="00F87E05">
        <w:rPr>
          <w:rFonts w:ascii="Times New Roman" w:hAnsi="Times New Roman" w:cs="Times New Roman"/>
          <w:bCs/>
          <w:sz w:val="28"/>
          <w:szCs w:val="28"/>
          <w:lang w:val="kk-KZ"/>
        </w:rPr>
        <w:t xml:space="preserve">. </w:t>
      </w:r>
      <w:r w:rsidRPr="00F87E05">
        <w:rPr>
          <w:rFonts w:ascii="Times New Roman" w:hAnsi="Times New Roman" w:cs="Times New Roman"/>
          <w:sz w:val="28"/>
          <w:szCs w:val="28"/>
          <w:lang w:val="kk-KZ"/>
        </w:rPr>
        <w:t xml:space="preserve">Режим питание туриста. </w:t>
      </w:r>
      <w:proofErr w:type="spellStart"/>
      <w:r w:rsidRPr="00F87E05">
        <w:rPr>
          <w:rFonts w:ascii="Times New Roman" w:hAnsi="Times New Roman" w:cs="Times New Roman"/>
          <w:sz w:val="28"/>
          <w:szCs w:val="28"/>
        </w:rPr>
        <w:t>Пищев</w:t>
      </w:r>
      <w:proofErr w:type="spellEnd"/>
      <w:r w:rsidRPr="00F87E05">
        <w:rPr>
          <w:rFonts w:ascii="Times New Roman" w:hAnsi="Times New Roman" w:cs="Times New Roman"/>
          <w:sz w:val="28"/>
          <w:szCs w:val="28"/>
          <w:lang w:val="kk-KZ"/>
        </w:rPr>
        <w:t xml:space="preserve">ой </w:t>
      </w:r>
      <w:r w:rsidRPr="00F87E05">
        <w:rPr>
          <w:rFonts w:ascii="Times New Roman" w:hAnsi="Times New Roman" w:cs="Times New Roman"/>
          <w:sz w:val="28"/>
          <w:szCs w:val="28"/>
        </w:rPr>
        <w:t xml:space="preserve"> рацион</w:t>
      </w:r>
      <w:r w:rsidRPr="00F87E05">
        <w:rPr>
          <w:rFonts w:ascii="Times New Roman" w:hAnsi="Times New Roman" w:cs="Times New Roman"/>
          <w:sz w:val="28"/>
          <w:szCs w:val="28"/>
          <w:lang w:val="kk-KZ"/>
        </w:rPr>
        <w:t xml:space="preserve"> туриста.  </w:t>
      </w:r>
      <w:r w:rsidRPr="00F87E05">
        <w:rPr>
          <w:rFonts w:ascii="Times New Roman" w:hAnsi="Times New Roman" w:cs="Times New Roman"/>
          <w:sz w:val="28"/>
          <w:szCs w:val="28"/>
        </w:rPr>
        <w:t>Химический состав и калорийность пищи</w:t>
      </w:r>
      <w:r w:rsidRPr="00F87E05">
        <w:rPr>
          <w:rFonts w:ascii="Times New Roman" w:hAnsi="Times New Roman" w:cs="Times New Roman"/>
          <w:sz w:val="28"/>
          <w:szCs w:val="28"/>
          <w:lang w:val="kk-KZ"/>
        </w:rPr>
        <w:t>.</w:t>
      </w:r>
      <w:r w:rsidRPr="00F87E05">
        <w:rPr>
          <w:rFonts w:ascii="Times New Roman" w:hAnsi="Times New Roman" w:cs="Times New Roman"/>
          <w:sz w:val="28"/>
          <w:szCs w:val="28"/>
        </w:rPr>
        <w:t xml:space="preserve"> Дневной рацион питания</w:t>
      </w:r>
      <w:r w:rsidRPr="00F87E05">
        <w:rPr>
          <w:rFonts w:ascii="Times New Roman" w:hAnsi="Times New Roman" w:cs="Times New Roman"/>
          <w:b/>
          <w:caps/>
          <w:sz w:val="28"/>
          <w:szCs w:val="28"/>
          <w:lang w:val="kk-KZ"/>
        </w:rPr>
        <w:t xml:space="preserve">. </w:t>
      </w:r>
      <w:r w:rsidRPr="00F87E05">
        <w:rPr>
          <w:rFonts w:ascii="Times New Roman" w:hAnsi="Times New Roman" w:cs="Times New Roman"/>
          <w:sz w:val="28"/>
          <w:szCs w:val="28"/>
        </w:rPr>
        <w:t>Составление раскладки</w:t>
      </w:r>
      <w:r w:rsidRPr="00F87E05">
        <w:rPr>
          <w:rFonts w:ascii="Times New Roman" w:hAnsi="Times New Roman" w:cs="Times New Roman"/>
          <w:sz w:val="28"/>
          <w:szCs w:val="28"/>
          <w:lang w:val="kk-KZ"/>
        </w:rPr>
        <w:t>.</w:t>
      </w:r>
    </w:p>
    <w:p w:rsidR="00C76411" w:rsidRPr="00F87E05" w:rsidRDefault="00C76411" w:rsidP="006D0DFF">
      <w:pPr>
        <w:tabs>
          <w:tab w:val="left" w:pos="2410"/>
        </w:tabs>
        <w:spacing w:after="0" w:line="240" w:lineRule="auto"/>
        <w:ind w:firstLine="709"/>
        <w:jc w:val="both"/>
        <w:rPr>
          <w:rFonts w:ascii="Times New Roman" w:hAnsi="Times New Roman" w:cs="Times New Roman"/>
          <w:b/>
          <w:sz w:val="28"/>
          <w:szCs w:val="28"/>
          <w:lang w:val="kk-KZ"/>
        </w:rPr>
      </w:pPr>
      <w:r w:rsidRPr="00F87E05">
        <w:rPr>
          <w:rFonts w:ascii="Times New Roman" w:hAnsi="Times New Roman" w:cs="Times New Roman"/>
          <w:b/>
          <w:sz w:val="28"/>
          <w:szCs w:val="28"/>
          <w:lang w:val="kk-KZ"/>
        </w:rPr>
        <w:t xml:space="preserve">13. </w:t>
      </w:r>
      <w:r w:rsidRPr="00F87E05">
        <w:rPr>
          <w:rFonts w:ascii="Times New Roman" w:hAnsi="Times New Roman" w:cs="Times New Roman"/>
          <w:b/>
          <w:sz w:val="28"/>
          <w:szCs w:val="28"/>
        </w:rPr>
        <w:t>Питание в туристском походе. Правила организации питания в туристском походе</w:t>
      </w:r>
      <w:r w:rsidRPr="00F87E05">
        <w:rPr>
          <w:rFonts w:ascii="Times New Roman" w:hAnsi="Times New Roman" w:cs="Times New Roman"/>
          <w:sz w:val="28"/>
          <w:szCs w:val="28"/>
        </w:rPr>
        <w:t xml:space="preserve">. </w:t>
      </w:r>
      <w:r w:rsidRPr="00F87E05">
        <w:rPr>
          <w:rFonts w:ascii="Times New Roman" w:hAnsi="Times New Roman" w:cs="Times New Roman"/>
          <w:b/>
          <w:sz w:val="28"/>
          <w:szCs w:val="28"/>
        </w:rPr>
        <w:t>Энергетические затраты организма в походе. Водно-солевой режим</w:t>
      </w:r>
      <w:r w:rsidRPr="00F87E05">
        <w:rPr>
          <w:rFonts w:ascii="Times New Roman" w:hAnsi="Times New Roman" w:cs="Times New Roman"/>
          <w:sz w:val="28"/>
          <w:szCs w:val="28"/>
        </w:rPr>
        <w:t>. Варианты и калорийность дневного рациона питания</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Приготовление пищи в походных условиях. Хранение, упаковка, транспортировка продуктов. Меню.</w:t>
      </w:r>
      <w:r w:rsidRPr="00F87E05">
        <w:rPr>
          <w:rFonts w:ascii="Times New Roman" w:hAnsi="Times New Roman" w:cs="Times New Roman"/>
          <w:b/>
          <w:sz w:val="28"/>
          <w:szCs w:val="28"/>
          <w:lang w:val="kk-KZ"/>
        </w:rPr>
        <w:t xml:space="preserve"> </w:t>
      </w:r>
    </w:p>
    <w:p w:rsidR="00C76411" w:rsidRPr="00F87E05" w:rsidRDefault="00C76411" w:rsidP="006D0DFF">
      <w:pPr>
        <w:tabs>
          <w:tab w:val="left" w:pos="2410"/>
        </w:tabs>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14. </w:t>
      </w:r>
      <w:r w:rsidRPr="00F87E05">
        <w:rPr>
          <w:rFonts w:ascii="Times New Roman" w:hAnsi="Times New Roman" w:cs="Times New Roman"/>
          <w:b/>
          <w:sz w:val="28"/>
          <w:szCs w:val="28"/>
        </w:rPr>
        <w:t>Заболевания, их симптомы и лечение, профилактика.</w:t>
      </w:r>
      <w:r w:rsidRPr="00F87E05">
        <w:rPr>
          <w:rFonts w:ascii="Times New Roman" w:hAnsi="Times New Roman" w:cs="Times New Roman"/>
          <w:sz w:val="28"/>
          <w:szCs w:val="28"/>
        </w:rPr>
        <w:t xml:space="preserve"> Опасности, травмы и заболевания, обусловленные неправильными действиями туристов. Первая помощь при ожоге, кровотечении, повреждении кожного покрова, ушибе, вывихе, солнечном ударе. </w:t>
      </w:r>
    </w:p>
    <w:p w:rsidR="00C76411" w:rsidRPr="00F87E05" w:rsidRDefault="00C76411" w:rsidP="006D0DFF">
      <w:pPr>
        <w:tabs>
          <w:tab w:val="left" w:pos="2410"/>
        </w:tabs>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t xml:space="preserve">15. </w:t>
      </w:r>
      <w:r w:rsidRPr="00F87E05">
        <w:rPr>
          <w:rFonts w:ascii="Times New Roman" w:hAnsi="Times New Roman" w:cs="Times New Roman"/>
          <w:b/>
          <w:sz w:val="28"/>
          <w:szCs w:val="28"/>
        </w:rPr>
        <w:t>Меры профилактики и медицинское обеспечение    активных туристских путешествий</w:t>
      </w:r>
      <w:r w:rsidRPr="00F87E05">
        <w:rPr>
          <w:rFonts w:ascii="Times New Roman" w:hAnsi="Times New Roman" w:cs="Times New Roman"/>
          <w:b/>
          <w:sz w:val="28"/>
          <w:szCs w:val="28"/>
          <w:lang w:val="kk-KZ"/>
        </w:rPr>
        <w:t xml:space="preserve">. </w:t>
      </w:r>
      <w:r w:rsidRPr="00F87E05">
        <w:rPr>
          <w:rFonts w:ascii="Times New Roman" w:hAnsi="Times New Roman" w:cs="Times New Roman"/>
          <w:b/>
          <w:sz w:val="28"/>
          <w:szCs w:val="28"/>
        </w:rPr>
        <w:t xml:space="preserve">Первая медицинская помощь в путешествии. </w:t>
      </w:r>
      <w:r w:rsidRPr="00F87E05">
        <w:rPr>
          <w:rFonts w:ascii="Times New Roman" w:hAnsi="Times New Roman" w:cs="Times New Roman"/>
          <w:sz w:val="28"/>
          <w:szCs w:val="28"/>
        </w:rPr>
        <w:t xml:space="preserve">Примерный состав </w:t>
      </w:r>
      <w:proofErr w:type="spellStart"/>
      <w:r w:rsidRPr="00F87E05">
        <w:rPr>
          <w:rFonts w:ascii="Times New Roman" w:hAnsi="Times New Roman" w:cs="Times New Roman"/>
          <w:sz w:val="28"/>
          <w:szCs w:val="28"/>
        </w:rPr>
        <w:t>медаптечки</w:t>
      </w:r>
      <w:proofErr w:type="spellEnd"/>
      <w:r w:rsidRPr="00F87E05">
        <w:rPr>
          <w:rFonts w:ascii="Times New Roman" w:hAnsi="Times New Roman" w:cs="Times New Roman"/>
          <w:sz w:val="28"/>
          <w:szCs w:val="28"/>
        </w:rPr>
        <w:t>. Опасности травмы и заболевания, связанные с неблагоприятными погодными условиями.</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Комплектование медицинской аптечки. Номенклатура и количество лекарств в медицинской аптечке. Первая медицинская доврачебная помощь в активном туристском путешествии.</w:t>
      </w:r>
      <w:r w:rsidRPr="00F87E05">
        <w:rPr>
          <w:rFonts w:ascii="Times New Roman" w:hAnsi="Times New Roman" w:cs="Times New Roman"/>
          <w:sz w:val="28"/>
          <w:szCs w:val="28"/>
          <w:lang w:val="kk-KZ"/>
        </w:rPr>
        <w:t xml:space="preserve"> </w:t>
      </w:r>
      <w:r w:rsidRPr="00F87E05">
        <w:rPr>
          <w:rFonts w:ascii="Times New Roman" w:hAnsi="Times New Roman" w:cs="Times New Roman"/>
          <w:sz w:val="28"/>
          <w:szCs w:val="28"/>
        </w:rPr>
        <w:t>Транспортировка пострадавшего. Отработка транспортировки пострадавшего различными способами. Причины несчастных случаев.</w:t>
      </w:r>
    </w:p>
    <w:p w:rsidR="00C76411" w:rsidRPr="00F87E05" w:rsidRDefault="00C76411" w:rsidP="006D0DFF">
      <w:pPr>
        <w:tabs>
          <w:tab w:val="left" w:pos="2410"/>
        </w:tabs>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16. </w:t>
      </w:r>
      <w:r w:rsidRPr="00F87E05">
        <w:rPr>
          <w:rFonts w:ascii="Times New Roman" w:hAnsi="Times New Roman" w:cs="Times New Roman"/>
          <w:b/>
          <w:sz w:val="28"/>
          <w:szCs w:val="28"/>
        </w:rPr>
        <w:t>Вопросы акклиматизации. Правила акклиматизации</w:t>
      </w:r>
      <w:r w:rsidRPr="00F87E05">
        <w:rPr>
          <w:rFonts w:ascii="Times New Roman" w:hAnsi="Times New Roman" w:cs="Times New Roman"/>
          <w:sz w:val="28"/>
          <w:szCs w:val="28"/>
        </w:rPr>
        <w:t>.</w:t>
      </w:r>
      <w:r w:rsidRPr="00F87E05">
        <w:rPr>
          <w:rFonts w:ascii="Times New Roman" w:hAnsi="Times New Roman" w:cs="Times New Roman"/>
          <w:sz w:val="28"/>
          <w:szCs w:val="28"/>
        </w:rPr>
        <w:br/>
        <w:t>Факторы, влияющие на организм человека в туристском путешествии: пониженное атмосферное давление, резкий переход температур, низкая абсолютная влажность воздуха, частая смена походных условий, перепад высот. Правила акклиматизации.</w:t>
      </w:r>
    </w:p>
    <w:p w:rsidR="00C76411" w:rsidRPr="00F87E05" w:rsidRDefault="00C76411" w:rsidP="006D0DFF">
      <w:pPr>
        <w:tabs>
          <w:tab w:val="left" w:pos="2410"/>
        </w:tabs>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17. </w:t>
      </w:r>
      <w:r w:rsidRPr="00F87E05">
        <w:rPr>
          <w:rFonts w:ascii="Times New Roman" w:hAnsi="Times New Roman" w:cs="Times New Roman"/>
          <w:b/>
          <w:sz w:val="28"/>
          <w:szCs w:val="28"/>
        </w:rPr>
        <w:t>Основные типы естественных препятствий на маршрутах пешеходных и горных походов. Характеристика технических приемов их преодоления. Перевальные</w:t>
      </w:r>
      <w:r w:rsidRPr="00F87E05">
        <w:rPr>
          <w:rFonts w:ascii="Times New Roman" w:hAnsi="Times New Roman" w:cs="Times New Roman"/>
          <w:sz w:val="28"/>
          <w:szCs w:val="28"/>
        </w:rPr>
        <w:t xml:space="preserve"> взлеты, сложные переправы через реки, типы склонов. Техника и тактика преодоления сложных участков маршрута. Преодоление лавиноопасных мест, движение по леднику, преодоление снежных мостов. Соблюдение техники безопасности.</w:t>
      </w:r>
    </w:p>
    <w:p w:rsidR="00C76411" w:rsidRPr="00F87E05" w:rsidRDefault="00C76411" w:rsidP="006D0DFF">
      <w:pPr>
        <w:spacing w:after="0" w:line="240" w:lineRule="auto"/>
        <w:ind w:firstLine="709"/>
        <w:jc w:val="both"/>
        <w:rPr>
          <w:rFonts w:ascii="Times New Roman" w:hAnsi="Times New Roman" w:cs="Times New Roman"/>
          <w:sz w:val="28"/>
          <w:szCs w:val="28"/>
        </w:rPr>
      </w:pPr>
      <w:r w:rsidRPr="00F87E05">
        <w:rPr>
          <w:rFonts w:ascii="Times New Roman" w:hAnsi="Times New Roman" w:cs="Times New Roman"/>
          <w:b/>
          <w:sz w:val="28"/>
          <w:szCs w:val="28"/>
          <w:lang w:val="kk-KZ"/>
        </w:rPr>
        <w:lastRenderedPageBreak/>
        <w:t xml:space="preserve">18. </w:t>
      </w:r>
      <w:r w:rsidRPr="00F87E05">
        <w:rPr>
          <w:rFonts w:ascii="Times New Roman" w:hAnsi="Times New Roman" w:cs="Times New Roman"/>
          <w:b/>
          <w:sz w:val="28"/>
          <w:szCs w:val="28"/>
        </w:rPr>
        <w:t>Сигналы бедствия и транспортировка пострадавших.</w:t>
      </w:r>
      <w:r w:rsidRPr="00F87E05">
        <w:rPr>
          <w:rFonts w:ascii="Times New Roman" w:hAnsi="Times New Roman" w:cs="Times New Roman"/>
          <w:b/>
          <w:sz w:val="28"/>
          <w:szCs w:val="28"/>
          <w:lang w:val="kk-KZ"/>
        </w:rPr>
        <w:t xml:space="preserve"> </w:t>
      </w:r>
      <w:r w:rsidRPr="00F87E05">
        <w:rPr>
          <w:rFonts w:ascii="Times New Roman" w:hAnsi="Times New Roman" w:cs="Times New Roman"/>
          <w:b/>
          <w:sz w:val="28"/>
          <w:szCs w:val="28"/>
        </w:rPr>
        <w:t>Способы подачи сигналов бедствия</w:t>
      </w:r>
      <w:r w:rsidRPr="00F87E05">
        <w:rPr>
          <w:rFonts w:ascii="Times New Roman" w:hAnsi="Times New Roman" w:cs="Times New Roman"/>
          <w:sz w:val="28"/>
          <w:szCs w:val="28"/>
        </w:rPr>
        <w:t>. Международная таблица сигналов. Транспортировка пострадавших в зависимости от видов травм. Возможности подачи сигналов в различных условиях и различными способами. Способы изготовления транспортных средств из подручного материала.</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19. </w:t>
      </w:r>
      <w:r w:rsidRPr="00F87E05">
        <w:rPr>
          <w:rFonts w:ascii="Times New Roman" w:hAnsi="Times New Roman" w:cs="Times New Roman"/>
          <w:b/>
          <w:sz w:val="28"/>
          <w:szCs w:val="28"/>
        </w:rPr>
        <w:t>Общая характеристика снаряжения для активных туристских путешествий</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Перечень, количество, общий вес группового снаряжения для клиентов и   бригады сопровождения. Подготовка снаряжения к путешествию, приобретение, проверка, доработка, транспортировка, ремонт, уход и хранение.</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20. </w:t>
      </w:r>
      <w:r w:rsidRPr="00F87E05">
        <w:rPr>
          <w:rFonts w:ascii="Times New Roman" w:hAnsi="Times New Roman" w:cs="Times New Roman"/>
          <w:b/>
          <w:sz w:val="28"/>
          <w:szCs w:val="28"/>
        </w:rPr>
        <w:t>Подготовка и формирование бригад сопровождения для активных туристских путешествий 1-2 сложности</w:t>
      </w:r>
      <w:r w:rsidRPr="00F87E05">
        <w:rPr>
          <w:rFonts w:ascii="Times New Roman" w:hAnsi="Times New Roman" w:cs="Times New Roman"/>
          <w:b/>
          <w:sz w:val="28"/>
          <w:szCs w:val="28"/>
          <w:lang w:val="kk-KZ"/>
        </w:rPr>
        <w:t xml:space="preserve">. </w:t>
      </w:r>
      <w:r w:rsidRPr="00F87E05">
        <w:rPr>
          <w:rFonts w:ascii="Times New Roman" w:hAnsi="Times New Roman" w:cs="Times New Roman"/>
          <w:sz w:val="28"/>
          <w:szCs w:val="28"/>
        </w:rPr>
        <w:t xml:space="preserve">Личный состав бригады сопровождения с указанием количества людей, их должностными обязанностями, уровнем физической и технической подготовки, перечнем необходимого снаряжения и одежды. </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21. Групповое снаряжение</w:t>
      </w:r>
      <w:r w:rsidRPr="00F87E05">
        <w:rPr>
          <w:rFonts w:ascii="Times New Roman" w:hAnsi="Times New Roman" w:cs="Times New Roman"/>
          <w:sz w:val="28"/>
          <w:szCs w:val="28"/>
          <w:lang w:val="kk-KZ"/>
        </w:rPr>
        <w:t>. Устройство туристкой палатки, стойки и колышки. Тент и палатки. Уход за снаряжением и его ремонт. Костровые принадлежности. Специальное экспедиционное снаряжение в зависимости от задач краеведческой работы. Специальное снаряжение по видам туризма: ледорубы, крючья, кошки, спасжилеты, байдарки, лыжи, каски</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22. Организация привалов и ночлегов.</w:t>
      </w:r>
      <w:r w:rsidRPr="00F87E05">
        <w:rPr>
          <w:rFonts w:ascii="Times New Roman" w:hAnsi="Times New Roman" w:cs="Times New Roman"/>
          <w:sz w:val="28"/>
          <w:szCs w:val="28"/>
          <w:lang w:val="kk-KZ"/>
        </w:rPr>
        <w:t xml:space="preserve"> Снаряжение для организации ночлегов, его особенности по видам и сложности похода. Выбор места и времени устройства привалов и ночлегов. Бивак, малый и большой привал. Меры безопасности.</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23. Взаимоотношения в туристской группе.</w:t>
      </w:r>
      <w:r w:rsidRPr="00F87E05">
        <w:rPr>
          <w:rFonts w:ascii="Times New Roman" w:hAnsi="Times New Roman" w:cs="Times New Roman"/>
          <w:sz w:val="28"/>
          <w:szCs w:val="28"/>
          <w:lang w:val="kk-KZ"/>
        </w:rPr>
        <w:t xml:space="preserve"> Психологическая совместимость людей в тургруппе и ее значение для безопасности похода. Экстремальные ситуации в походе. Требования схоженности участников. Права и обязанности, ответственность руководителя группы.</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24. Заболевания и травмы, обусловленные особенностями туристских походов.</w:t>
      </w:r>
      <w:r w:rsidRPr="00F87E05">
        <w:rPr>
          <w:rFonts w:ascii="Times New Roman" w:hAnsi="Times New Roman" w:cs="Times New Roman"/>
          <w:sz w:val="28"/>
          <w:szCs w:val="28"/>
          <w:lang w:val="kk-KZ"/>
        </w:rPr>
        <w:t xml:space="preserve"> Переутомление. Профилактика переутомления. Самоконтроль во время похода. Горная болезнь. Меры профилактики. Симптомы горной болезни.</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25. Подготовка и формирование бригад сопровождения для активных туристских путешествий 1-2 категорий сложности.</w:t>
      </w:r>
      <w:r w:rsidRPr="00F87E05">
        <w:rPr>
          <w:rFonts w:ascii="Times New Roman" w:hAnsi="Times New Roman" w:cs="Times New Roman"/>
          <w:sz w:val="28"/>
          <w:szCs w:val="28"/>
          <w:lang w:val="kk-KZ"/>
        </w:rPr>
        <w:t xml:space="preserve"> Формирование бригад сопровождения для треккингов. Общая характеристика состава бригад сопровождения (БС) отечественных и иностранных туристов в активных туристских путешествиях. Специальные требования к сопровождающим в путешествиях 1-2 категории сложности. Персонализация обязанностей и ответственности.</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26. Подготовка к походу.</w:t>
      </w:r>
      <w:r w:rsidRPr="00F87E05">
        <w:rPr>
          <w:rFonts w:ascii="Times New Roman" w:hAnsi="Times New Roman" w:cs="Times New Roman"/>
          <w:sz w:val="28"/>
          <w:szCs w:val="28"/>
          <w:lang w:val="kk-KZ"/>
        </w:rPr>
        <w:t xml:space="preserve"> Изучение района похода. Распределение обязанностей в группе. Ведение дневника похода. Разработка программы и маршрута похода. Подготовка маршрутных документов. Составление отчета.</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27. Техника и тактика водного туризма.</w:t>
      </w:r>
      <w:r w:rsidRPr="00F87E05">
        <w:rPr>
          <w:rFonts w:ascii="Times New Roman" w:hAnsi="Times New Roman" w:cs="Times New Roman"/>
          <w:sz w:val="28"/>
          <w:szCs w:val="28"/>
          <w:lang w:val="kk-KZ"/>
        </w:rPr>
        <w:t xml:space="preserve"> Виды препятствий в водном туризме: мели, перекаты, быстрины, топляки, береговые заросли, авралы, </w:t>
      </w:r>
      <w:r w:rsidRPr="00F87E05">
        <w:rPr>
          <w:rFonts w:ascii="Times New Roman" w:hAnsi="Times New Roman" w:cs="Times New Roman"/>
          <w:sz w:val="28"/>
          <w:szCs w:val="28"/>
          <w:lang w:val="kk-KZ"/>
        </w:rPr>
        <w:lastRenderedPageBreak/>
        <w:t>мосты, плотины, шлюзы. Техника их прохождения: изучение, разведка, страховка. Меры безопасности в водных путешествиях.</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28. Основные направления туристской работы.</w:t>
      </w:r>
      <w:r w:rsidRPr="00F87E05">
        <w:rPr>
          <w:rFonts w:ascii="Times New Roman" w:hAnsi="Times New Roman" w:cs="Times New Roman"/>
          <w:sz w:val="28"/>
          <w:szCs w:val="28"/>
          <w:lang w:val="kk-KZ"/>
        </w:rPr>
        <w:t xml:space="preserve"> Руководящие инструктивно-методические материалы по спортивному туризму. Положение о федерации и комиссиях по видам туризма. Разрядные требования по туризму. Перечень классифицированных туристских маршрутов, перевалов, пещер. Правила организации и проведения туристских спортивных походов.</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 xml:space="preserve">29. Организация и проведение похода выходного дня. </w:t>
      </w:r>
      <w:r w:rsidRPr="00F87E05">
        <w:rPr>
          <w:rFonts w:ascii="Times New Roman" w:hAnsi="Times New Roman" w:cs="Times New Roman"/>
          <w:sz w:val="28"/>
          <w:szCs w:val="28"/>
          <w:lang w:val="kk-KZ"/>
        </w:rPr>
        <w:t>Основные формы туристской работы: прогулка, экскурсия, поход, путешествие, туристский лагерь. Подготовка к походу. Комплектование группы. Выбор и разработка маршрута. Распределение обязанностей. Описание маршрута похода выходного дня и документы маршрута.</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r w:rsidRPr="00F87E05">
        <w:rPr>
          <w:rFonts w:ascii="Times New Roman" w:hAnsi="Times New Roman" w:cs="Times New Roman"/>
          <w:b/>
          <w:sz w:val="28"/>
          <w:szCs w:val="28"/>
          <w:lang w:val="kk-KZ"/>
        </w:rPr>
        <w:t>30. Снаряжение необходимое для поисково-спасательных работ, личное и групповое снаряжение</w:t>
      </w:r>
      <w:r w:rsidRPr="00F87E05">
        <w:rPr>
          <w:rFonts w:ascii="Times New Roman" w:hAnsi="Times New Roman" w:cs="Times New Roman"/>
          <w:sz w:val="28"/>
          <w:szCs w:val="28"/>
          <w:lang w:val="kk-KZ"/>
        </w:rPr>
        <w:t>. Особенности поисково-спасательных работ. Материально-техническое обеспечение (обувь, одежда, снаряжение, медикаменты) активного туристского путешествия. Виды личного  и группового снаряжения. Примеры личного и группового снаряжения.</w:t>
      </w:r>
    </w:p>
    <w:p w:rsidR="00C76411" w:rsidRPr="00F87E05" w:rsidRDefault="00C76411" w:rsidP="006D0DFF">
      <w:pPr>
        <w:spacing w:after="0" w:line="240" w:lineRule="auto"/>
        <w:ind w:firstLine="709"/>
        <w:jc w:val="both"/>
        <w:rPr>
          <w:rFonts w:ascii="Times New Roman" w:hAnsi="Times New Roman" w:cs="Times New Roman"/>
          <w:sz w:val="28"/>
          <w:szCs w:val="28"/>
          <w:lang w:val="kk-KZ"/>
        </w:rPr>
      </w:pPr>
    </w:p>
    <w:p w:rsidR="00C76411" w:rsidRDefault="00C76411"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Default="00F87E05" w:rsidP="00C76411">
      <w:pPr>
        <w:rPr>
          <w:rFonts w:ascii="Times New Roman" w:hAnsi="Times New Roman" w:cs="Times New Roman"/>
          <w:b/>
          <w:bCs/>
          <w:sz w:val="28"/>
          <w:szCs w:val="28"/>
          <w:lang w:val="kk-KZ"/>
        </w:rPr>
      </w:pPr>
    </w:p>
    <w:p w:rsidR="00F87E05" w:rsidRPr="00F87E05" w:rsidRDefault="00F87E05" w:rsidP="00C76411">
      <w:pPr>
        <w:rPr>
          <w:rFonts w:ascii="Times New Roman" w:hAnsi="Times New Roman" w:cs="Times New Roman"/>
          <w:b/>
          <w:bCs/>
          <w:sz w:val="28"/>
          <w:szCs w:val="28"/>
          <w:lang w:val="kk-KZ"/>
        </w:rPr>
      </w:pPr>
    </w:p>
    <w:p w:rsidR="00C76411" w:rsidRDefault="00C76411" w:rsidP="00C76411">
      <w:pPr>
        <w:rPr>
          <w:rFonts w:ascii="Times New Roman" w:hAnsi="Times New Roman" w:cs="Times New Roman"/>
          <w:sz w:val="28"/>
          <w:szCs w:val="28"/>
          <w:lang w:val="kk-KZ"/>
        </w:rPr>
      </w:pPr>
    </w:p>
    <w:p w:rsidR="005D76D6" w:rsidRDefault="005D76D6" w:rsidP="00C76411">
      <w:pPr>
        <w:rPr>
          <w:rFonts w:ascii="Times New Roman" w:hAnsi="Times New Roman" w:cs="Times New Roman"/>
          <w:sz w:val="28"/>
          <w:szCs w:val="28"/>
          <w:lang w:val="kk-KZ"/>
        </w:rPr>
      </w:pPr>
    </w:p>
    <w:p w:rsidR="005D76D6" w:rsidRDefault="005D76D6" w:rsidP="00C76411">
      <w:pPr>
        <w:rPr>
          <w:rFonts w:ascii="Times New Roman" w:hAnsi="Times New Roman" w:cs="Times New Roman"/>
          <w:sz w:val="28"/>
          <w:szCs w:val="28"/>
          <w:lang w:val="kk-KZ"/>
        </w:rPr>
      </w:pPr>
    </w:p>
    <w:p w:rsidR="005D76D6" w:rsidRDefault="005D76D6" w:rsidP="00C76411">
      <w:pPr>
        <w:rPr>
          <w:rFonts w:ascii="Times New Roman" w:hAnsi="Times New Roman" w:cs="Times New Roman"/>
          <w:sz w:val="28"/>
          <w:szCs w:val="28"/>
          <w:lang w:val="kk-KZ"/>
        </w:rPr>
      </w:pPr>
    </w:p>
    <w:p w:rsidR="005D76D6" w:rsidRPr="00F87E05" w:rsidRDefault="005D76D6" w:rsidP="00C76411">
      <w:pPr>
        <w:rPr>
          <w:rFonts w:ascii="Times New Roman" w:hAnsi="Times New Roman" w:cs="Times New Roman"/>
          <w:sz w:val="28"/>
          <w:szCs w:val="28"/>
          <w:lang w:val="kk-KZ"/>
        </w:rPr>
      </w:pPr>
    </w:p>
    <w:p w:rsidR="00F87E05" w:rsidRPr="00F87E05" w:rsidRDefault="00085BDC" w:rsidP="00F87E05">
      <w:pPr>
        <w:pStyle w:val="a9"/>
        <w:shd w:val="clear" w:color="auto" w:fill="FFFFFF"/>
        <w:spacing w:after="0" w:line="240" w:lineRule="auto"/>
        <w:jc w:val="center"/>
        <w:textAlignment w:val="baseline"/>
        <w:rPr>
          <w:rFonts w:ascii="Times New Roman" w:eastAsia="Times New Roman" w:hAnsi="Times New Roman" w:cs="Times New Roman"/>
          <w:b/>
          <w:color w:val="000000"/>
          <w:sz w:val="28"/>
          <w:szCs w:val="28"/>
          <w:lang w:eastAsia="ru-RU"/>
        </w:rPr>
      </w:pPr>
      <w:r>
        <w:rPr>
          <w:rFonts w:ascii="Times New Roman" w:hAnsi="Times New Roman" w:cs="Times New Roman"/>
          <w:b/>
          <w:bCs/>
          <w:sz w:val="28"/>
          <w:szCs w:val="28"/>
          <w:lang w:val="kk-KZ"/>
        </w:rPr>
        <w:lastRenderedPageBreak/>
        <w:t>Модуль 2</w:t>
      </w:r>
      <w:r w:rsidR="00F87E05" w:rsidRPr="00F87E05">
        <w:rPr>
          <w:rFonts w:ascii="Times New Roman" w:eastAsia="Times New Roman" w:hAnsi="Times New Roman" w:cs="Times New Roman"/>
          <w:b/>
          <w:bCs/>
          <w:sz w:val="28"/>
          <w:szCs w:val="28"/>
          <w:lang w:val="kk-KZ" w:eastAsia="ru-RU"/>
        </w:rPr>
        <w:t xml:space="preserve">. </w:t>
      </w:r>
      <w:r w:rsidR="00F87E05" w:rsidRPr="00F87E05">
        <w:rPr>
          <w:rFonts w:ascii="Times New Roman" w:eastAsia="Times New Roman" w:hAnsi="Times New Roman" w:cs="Times New Roman"/>
          <w:b/>
          <w:sz w:val="28"/>
          <w:szCs w:val="28"/>
          <w:lang w:val="kk-KZ" w:eastAsia="ru-RU"/>
        </w:rPr>
        <w:t>Техника и тактика активных видов туризма</w:t>
      </w:r>
    </w:p>
    <w:p w:rsidR="00F87E05" w:rsidRPr="00F87E05" w:rsidRDefault="00F87E05" w:rsidP="00F87E05">
      <w:pPr>
        <w:pStyle w:val="a9"/>
        <w:shd w:val="clear" w:color="auto" w:fill="FFFFFF"/>
        <w:spacing w:after="0" w:line="240" w:lineRule="auto"/>
        <w:jc w:val="both"/>
        <w:textAlignment w:val="baseline"/>
        <w:rPr>
          <w:rFonts w:ascii="Times New Roman" w:eastAsia="Times New Roman" w:hAnsi="Times New Roman" w:cs="Times New Roman"/>
          <w:color w:val="000000"/>
          <w:sz w:val="28"/>
          <w:szCs w:val="28"/>
          <w:lang w:eastAsia="ru-RU"/>
        </w:rPr>
      </w:pPr>
    </w:p>
    <w:p w:rsidR="00F87E05" w:rsidRPr="00F87E05" w:rsidRDefault="00F87E05" w:rsidP="00F87E05">
      <w:pPr>
        <w:pStyle w:val="a9"/>
        <w:numPr>
          <w:ilvl w:val="0"/>
          <w:numId w:val="7"/>
        </w:numPr>
        <w:shd w:val="clear" w:color="auto" w:fill="FFFFFF"/>
        <w:spacing w:after="0" w:line="240" w:lineRule="auto"/>
        <w:jc w:val="both"/>
        <w:textAlignment w:val="baseline"/>
        <w:rPr>
          <w:rFonts w:ascii="Times New Roman" w:eastAsia="Times New Roman" w:hAnsi="Times New Roman" w:cs="Times New Roman"/>
          <w:color w:val="000000"/>
          <w:sz w:val="28"/>
          <w:szCs w:val="28"/>
          <w:lang w:eastAsia="ru-RU"/>
        </w:rPr>
      </w:pPr>
      <w:r w:rsidRPr="00F87E05">
        <w:rPr>
          <w:rFonts w:ascii="Times New Roman" w:eastAsia="Times New Roman" w:hAnsi="Times New Roman" w:cs="Times New Roman"/>
          <w:sz w:val="28"/>
          <w:szCs w:val="28"/>
          <w:lang w:val="kk-KZ" w:eastAsia="ru-RU"/>
        </w:rPr>
        <w:t xml:space="preserve">Сущность </w:t>
      </w:r>
      <w:proofErr w:type="spellStart"/>
      <w:r w:rsidRPr="00F87E05">
        <w:rPr>
          <w:rFonts w:ascii="Times New Roman" w:eastAsia="Times New Roman" w:hAnsi="Times New Roman" w:cs="Times New Roman"/>
          <w:sz w:val="28"/>
          <w:szCs w:val="28"/>
          <w:lang w:eastAsia="ru-RU"/>
        </w:rPr>
        <w:t>поняти</w:t>
      </w:r>
      <w:proofErr w:type="spellEnd"/>
      <w:r w:rsidRPr="00F87E05">
        <w:rPr>
          <w:rFonts w:ascii="Times New Roman" w:eastAsia="Times New Roman" w:hAnsi="Times New Roman" w:cs="Times New Roman"/>
          <w:sz w:val="28"/>
          <w:szCs w:val="28"/>
          <w:lang w:val="kk-KZ" w:eastAsia="ru-RU"/>
        </w:rPr>
        <w:t xml:space="preserve">и </w:t>
      </w:r>
      <w:r w:rsidRPr="00F87E05">
        <w:rPr>
          <w:rFonts w:ascii="Times New Roman" w:eastAsia="Times New Roman" w:hAnsi="Times New Roman" w:cs="Times New Roman"/>
          <w:bCs/>
          <w:color w:val="000000"/>
          <w:sz w:val="28"/>
          <w:szCs w:val="28"/>
          <w:bdr w:val="none" w:sz="0" w:space="0" w:color="auto" w:frame="1"/>
          <w:shd w:val="clear" w:color="auto" w:fill="FFFFFF"/>
          <w:lang w:val="kk-KZ" w:eastAsia="ru-RU"/>
        </w:rPr>
        <w:t>т</w:t>
      </w:r>
      <w:proofErr w:type="spellStart"/>
      <w:r w:rsidRPr="00F87E05">
        <w:rPr>
          <w:rFonts w:ascii="Times New Roman" w:eastAsia="Times New Roman" w:hAnsi="Times New Roman" w:cs="Times New Roman"/>
          <w:bCs/>
          <w:color w:val="000000"/>
          <w:sz w:val="28"/>
          <w:szCs w:val="28"/>
          <w:bdr w:val="none" w:sz="0" w:space="0" w:color="auto" w:frame="1"/>
          <w:shd w:val="clear" w:color="auto" w:fill="FFFFFF"/>
          <w:lang w:eastAsia="ru-RU"/>
        </w:rPr>
        <w:t>ехника</w:t>
      </w:r>
      <w:proofErr w:type="spellEnd"/>
      <w:r w:rsidRPr="00F87E05">
        <w:rPr>
          <w:rFonts w:ascii="Times New Roman" w:eastAsia="Times New Roman" w:hAnsi="Times New Roman" w:cs="Times New Roman"/>
          <w:bCs/>
          <w:color w:val="000000"/>
          <w:sz w:val="28"/>
          <w:szCs w:val="28"/>
          <w:bdr w:val="none" w:sz="0" w:space="0" w:color="auto" w:frame="1"/>
          <w:shd w:val="clear" w:color="auto" w:fill="FFFFFF"/>
          <w:lang w:val="kk-KZ" w:eastAsia="ru-RU"/>
        </w:rPr>
        <w:t xml:space="preserve"> и</w:t>
      </w:r>
      <w:r w:rsidRPr="00F87E05">
        <w:rPr>
          <w:rFonts w:ascii="Times New Roman" w:eastAsia="Times New Roman" w:hAnsi="Times New Roman" w:cs="Times New Roman"/>
          <w:sz w:val="28"/>
          <w:szCs w:val="28"/>
          <w:lang w:eastAsia="ru-RU"/>
        </w:rPr>
        <w:t xml:space="preserve"> тактика активного туристского путешествия</w:t>
      </w:r>
      <w:r w:rsidRPr="00F87E05">
        <w:rPr>
          <w:rFonts w:ascii="Times New Roman" w:eastAsia="Times New Roman" w:hAnsi="Times New Roman" w:cs="Times New Roman"/>
          <w:bCs/>
          <w:color w:val="000000"/>
          <w:sz w:val="28"/>
          <w:szCs w:val="28"/>
          <w:bdr w:val="none" w:sz="0" w:space="0" w:color="auto" w:frame="1"/>
          <w:shd w:val="clear" w:color="auto" w:fill="FFFFFF"/>
          <w:lang w:eastAsia="ru-RU"/>
        </w:rPr>
        <w:t>: определение и классификация</w:t>
      </w:r>
      <w:r w:rsidRPr="00F87E05">
        <w:rPr>
          <w:rFonts w:ascii="Times New Roman" w:eastAsia="Times New Roman" w:hAnsi="Times New Roman" w:cs="Times New Roman"/>
          <w:bCs/>
          <w:color w:val="000000"/>
          <w:sz w:val="28"/>
          <w:szCs w:val="28"/>
          <w:bdr w:val="none" w:sz="0" w:space="0" w:color="auto" w:frame="1"/>
          <w:shd w:val="clear" w:color="auto" w:fill="FFFFFF"/>
          <w:lang w:val="kk-KZ" w:eastAsia="ru-RU"/>
        </w:rPr>
        <w:t xml:space="preserve">. </w:t>
      </w:r>
    </w:p>
    <w:p w:rsidR="00F87E05" w:rsidRPr="00F87E05" w:rsidRDefault="00F87E05" w:rsidP="00F87E05">
      <w:pPr>
        <w:pStyle w:val="a9"/>
        <w:keepNext/>
        <w:keepLines/>
        <w:numPr>
          <w:ilvl w:val="0"/>
          <w:numId w:val="7"/>
        </w:numPr>
        <w:spacing w:after="0" w:line="240" w:lineRule="auto"/>
        <w:jc w:val="both"/>
        <w:outlineLvl w:val="0"/>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Содержание и методика тактических разработок в активных видах туризма</w:t>
      </w:r>
      <w:r w:rsidRPr="00F87E05">
        <w:rPr>
          <w:rFonts w:ascii="Times New Roman" w:eastAsia="Times New Roman" w:hAnsi="Times New Roman" w:cs="Times New Roman"/>
          <w:sz w:val="28"/>
          <w:szCs w:val="28"/>
          <w:lang w:val="kk-KZ" w:eastAsia="ru-RU"/>
        </w:rPr>
        <w:t xml:space="preserve"> </w:t>
      </w:r>
    </w:p>
    <w:p w:rsidR="00F87E05" w:rsidRPr="00F87E05" w:rsidRDefault="00F87E05" w:rsidP="00F87E05">
      <w:pPr>
        <w:pStyle w:val="a9"/>
        <w:keepNext/>
        <w:keepLines/>
        <w:numPr>
          <w:ilvl w:val="0"/>
          <w:numId w:val="7"/>
        </w:numPr>
        <w:spacing w:after="0" w:line="240" w:lineRule="auto"/>
        <w:jc w:val="both"/>
        <w:outlineLvl w:val="0"/>
        <w:rPr>
          <w:rFonts w:ascii="Times New Roman" w:eastAsia="Calibri" w:hAnsi="Times New Roman" w:cs="Times New Roman"/>
          <w:bCs/>
          <w:color w:val="000000"/>
          <w:sz w:val="28"/>
          <w:szCs w:val="28"/>
          <w:lang w:val="kk-KZ"/>
        </w:rPr>
      </w:pPr>
      <w:r w:rsidRPr="00F87E05">
        <w:rPr>
          <w:rFonts w:ascii="Times New Roman" w:eastAsia="Times New Roman" w:hAnsi="Times New Roman" w:cs="Times New Roman"/>
          <w:bCs/>
          <w:color w:val="000000"/>
          <w:sz w:val="28"/>
          <w:szCs w:val="28"/>
          <w:lang w:val="kk-KZ"/>
        </w:rPr>
        <w:t>Основные методы физической подготовки туриста</w:t>
      </w:r>
      <w:r w:rsidRPr="00F87E05">
        <w:rPr>
          <w:rFonts w:ascii="Times New Roman" w:eastAsia="Calibri" w:hAnsi="Times New Roman" w:cs="Times New Roman"/>
          <w:bCs/>
          <w:color w:val="000000"/>
          <w:sz w:val="28"/>
          <w:szCs w:val="28"/>
        </w:rPr>
        <w:t xml:space="preserve"> </w:t>
      </w:r>
    </w:p>
    <w:p w:rsidR="00F87E05" w:rsidRPr="00F87E05" w:rsidRDefault="00F87E05" w:rsidP="00F87E05">
      <w:pPr>
        <w:pStyle w:val="a9"/>
        <w:keepNext/>
        <w:keepLines/>
        <w:numPr>
          <w:ilvl w:val="0"/>
          <w:numId w:val="7"/>
        </w:numPr>
        <w:shd w:val="clear" w:color="auto" w:fill="FFFFFF"/>
        <w:spacing w:after="0" w:line="240" w:lineRule="auto"/>
        <w:jc w:val="both"/>
        <w:outlineLvl w:val="1"/>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Мезо</w:t>
      </w:r>
      <w:r w:rsidRPr="00F87E05">
        <w:rPr>
          <w:rFonts w:ascii="Times New Roman" w:eastAsia="Times New Roman" w:hAnsi="Times New Roman" w:cs="Times New Roman"/>
          <w:sz w:val="28"/>
          <w:szCs w:val="28"/>
          <w:lang w:eastAsia="ru-RU"/>
        </w:rPr>
        <w:t>цикл тренировки туриста</w:t>
      </w:r>
      <w:r w:rsidRPr="00F87E05">
        <w:rPr>
          <w:rFonts w:ascii="Times New Roman" w:eastAsia="Times New Roman" w:hAnsi="Times New Roman" w:cs="Times New Roman"/>
          <w:sz w:val="28"/>
          <w:szCs w:val="28"/>
          <w:lang w:val="kk-KZ" w:eastAsia="ru-RU"/>
        </w:rPr>
        <w:t>. Э</w:t>
      </w:r>
      <w:r w:rsidRPr="00F87E05">
        <w:rPr>
          <w:rFonts w:ascii="Times New Roman" w:eastAsia="Times New Roman" w:hAnsi="Times New Roman" w:cs="Times New Roman"/>
          <w:sz w:val="28"/>
          <w:szCs w:val="28"/>
          <w:lang w:eastAsia="ru-RU"/>
        </w:rPr>
        <w:t>тап</w:t>
      </w:r>
      <w:r w:rsidRPr="00F87E05">
        <w:rPr>
          <w:rFonts w:ascii="Times New Roman" w:eastAsia="Times New Roman" w:hAnsi="Times New Roman" w:cs="Times New Roman"/>
          <w:sz w:val="28"/>
          <w:szCs w:val="28"/>
          <w:lang w:val="kk-KZ" w:eastAsia="ru-RU"/>
        </w:rPr>
        <w:t>ы</w:t>
      </w:r>
      <w:r w:rsidRPr="00F87E05">
        <w:rPr>
          <w:rFonts w:ascii="Times New Roman" w:eastAsia="Times New Roman" w:hAnsi="Times New Roman" w:cs="Times New Roman"/>
          <w:sz w:val="28"/>
          <w:szCs w:val="28"/>
          <w:lang w:eastAsia="ru-RU"/>
        </w:rPr>
        <w:t xml:space="preserve"> тренировки туриста</w:t>
      </w:r>
    </w:p>
    <w:p w:rsidR="00F87E05" w:rsidRPr="00F87E05" w:rsidRDefault="00F87E05" w:rsidP="00F87E05">
      <w:pPr>
        <w:pStyle w:val="a9"/>
        <w:numPr>
          <w:ilvl w:val="0"/>
          <w:numId w:val="7"/>
        </w:numPr>
        <w:shd w:val="clear" w:color="auto" w:fill="FFFFFF"/>
        <w:spacing w:after="0" w:line="240" w:lineRule="auto"/>
        <w:jc w:val="both"/>
        <w:outlineLvl w:val="2"/>
        <w:rPr>
          <w:rFonts w:ascii="Times New Roman" w:eastAsia="Times New Roman" w:hAnsi="Times New Roman" w:cs="Times New Roman"/>
          <w:bCs/>
          <w:sz w:val="28"/>
          <w:szCs w:val="28"/>
          <w:lang w:val="kk-KZ" w:eastAsia="ru-RU"/>
        </w:rPr>
      </w:pPr>
      <w:r w:rsidRPr="00F87E05">
        <w:rPr>
          <w:rFonts w:ascii="Times New Roman" w:eastAsia="Times New Roman" w:hAnsi="Times New Roman" w:cs="Times New Roman"/>
          <w:bCs/>
          <w:sz w:val="28"/>
          <w:szCs w:val="28"/>
          <w:lang w:eastAsia="ru-RU"/>
        </w:rPr>
        <w:t xml:space="preserve">Организация и планирование подготовки туристов к походам </w:t>
      </w:r>
    </w:p>
    <w:p w:rsidR="00F87E05" w:rsidRPr="00F87E05" w:rsidRDefault="00F87E05" w:rsidP="00F87E05">
      <w:pPr>
        <w:pStyle w:val="a9"/>
        <w:numPr>
          <w:ilvl w:val="0"/>
          <w:numId w:val="7"/>
        </w:numPr>
        <w:shd w:val="clear" w:color="auto" w:fill="FFFFFF"/>
        <w:spacing w:after="0" w:line="240" w:lineRule="auto"/>
        <w:jc w:val="both"/>
        <w:outlineLvl w:val="2"/>
        <w:rPr>
          <w:rFonts w:ascii="Times New Roman" w:eastAsia="Times New Roman" w:hAnsi="Times New Roman" w:cs="Times New Roman"/>
          <w:bCs/>
          <w:sz w:val="28"/>
          <w:szCs w:val="28"/>
          <w:lang w:val="kk-KZ"/>
        </w:rPr>
      </w:pPr>
      <w:r w:rsidRPr="00F87E05">
        <w:rPr>
          <w:rFonts w:ascii="Times New Roman" w:eastAsia="Times New Roman" w:hAnsi="Times New Roman" w:cs="Times New Roman"/>
          <w:bCs/>
          <w:sz w:val="28"/>
          <w:szCs w:val="28"/>
          <w:lang w:val="kk-KZ"/>
        </w:rPr>
        <w:t>П</w:t>
      </w:r>
      <w:proofErr w:type="spellStart"/>
      <w:r w:rsidRPr="00F87E05">
        <w:rPr>
          <w:rFonts w:ascii="Times New Roman" w:eastAsia="Times New Roman" w:hAnsi="Times New Roman" w:cs="Times New Roman"/>
          <w:bCs/>
          <w:sz w:val="28"/>
          <w:szCs w:val="28"/>
        </w:rPr>
        <w:t>онятие</w:t>
      </w:r>
      <w:proofErr w:type="spellEnd"/>
      <w:r w:rsidRPr="00F87E05">
        <w:rPr>
          <w:rFonts w:ascii="Times New Roman" w:eastAsia="Times New Roman" w:hAnsi="Times New Roman" w:cs="Times New Roman"/>
          <w:bCs/>
          <w:sz w:val="28"/>
          <w:szCs w:val="28"/>
        </w:rPr>
        <w:t xml:space="preserve"> и виды туристских маршрутов, их классификация </w:t>
      </w:r>
    </w:p>
    <w:p w:rsidR="00F87E05" w:rsidRPr="00F87E05" w:rsidRDefault="00F87E05" w:rsidP="00F87E05">
      <w:pPr>
        <w:pStyle w:val="a9"/>
        <w:keepNext/>
        <w:keepLines/>
        <w:numPr>
          <w:ilvl w:val="0"/>
          <w:numId w:val="7"/>
        </w:numPr>
        <w:shd w:val="clear" w:color="auto" w:fill="FFFFFF"/>
        <w:spacing w:after="0" w:line="240" w:lineRule="auto"/>
        <w:jc w:val="both"/>
        <w:outlineLvl w:val="1"/>
        <w:rPr>
          <w:rFonts w:ascii="Times New Roman" w:eastAsia="Times New Roman" w:hAnsi="Times New Roman" w:cs="Times New Roman"/>
          <w:bCs/>
          <w:sz w:val="28"/>
          <w:szCs w:val="28"/>
        </w:rPr>
      </w:pPr>
      <w:r w:rsidRPr="00F87E05">
        <w:rPr>
          <w:rFonts w:ascii="Times New Roman" w:eastAsia="Times New Roman" w:hAnsi="Times New Roman" w:cs="Times New Roman"/>
          <w:bCs/>
          <w:sz w:val="28"/>
          <w:szCs w:val="28"/>
          <w:lang w:val="kk-KZ"/>
        </w:rPr>
        <w:t>К</w:t>
      </w:r>
      <w:proofErr w:type="spellStart"/>
      <w:r w:rsidRPr="00F87E05">
        <w:rPr>
          <w:rFonts w:ascii="Times New Roman" w:eastAsia="Times New Roman" w:hAnsi="Times New Roman" w:cs="Times New Roman"/>
          <w:bCs/>
          <w:sz w:val="28"/>
          <w:szCs w:val="28"/>
        </w:rPr>
        <w:t>омплектование</w:t>
      </w:r>
      <w:proofErr w:type="spellEnd"/>
      <w:r w:rsidRPr="00F87E05">
        <w:rPr>
          <w:rFonts w:ascii="Times New Roman" w:eastAsia="Times New Roman" w:hAnsi="Times New Roman" w:cs="Times New Roman"/>
          <w:bCs/>
          <w:sz w:val="28"/>
          <w:szCs w:val="28"/>
        </w:rPr>
        <w:t xml:space="preserve"> и подготовка туристской группы к спортивному походу</w:t>
      </w:r>
      <w:r w:rsidRPr="00F87E05">
        <w:rPr>
          <w:rFonts w:ascii="Times New Roman" w:eastAsia="Times New Roman" w:hAnsi="Times New Roman" w:cs="Times New Roman"/>
          <w:bCs/>
          <w:sz w:val="28"/>
          <w:szCs w:val="28"/>
          <w:lang w:val="kk-KZ"/>
        </w:rPr>
        <w:t xml:space="preserve">. </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color w:val="000000"/>
          <w:sz w:val="28"/>
          <w:szCs w:val="28"/>
          <w:lang w:val="kk-KZ"/>
        </w:rPr>
      </w:pPr>
      <w:r w:rsidRPr="00F87E05">
        <w:rPr>
          <w:rFonts w:ascii="Times New Roman" w:eastAsia="Times New Roman" w:hAnsi="Times New Roman" w:cs="Times New Roman"/>
          <w:color w:val="000000"/>
          <w:sz w:val="28"/>
          <w:szCs w:val="28"/>
        </w:rPr>
        <w:t>Влияние горных условий на физическое состояние туриста</w:t>
      </w:r>
      <w:r w:rsidRPr="00F87E05">
        <w:rPr>
          <w:rFonts w:ascii="Times New Roman" w:eastAsia="Times New Roman" w:hAnsi="Times New Roman" w:cs="Times New Roman"/>
          <w:color w:val="000000"/>
          <w:sz w:val="28"/>
          <w:szCs w:val="28"/>
          <w:lang w:val="kk-KZ"/>
        </w:rPr>
        <w:t xml:space="preserve"> </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Содержание и методика составления тактических разработок в активных видах туризма</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Топографическая подготовка туриста</w:t>
      </w:r>
    </w:p>
    <w:p w:rsidR="00F87E05" w:rsidRPr="00F87E05" w:rsidRDefault="00F87E05" w:rsidP="00F87E05">
      <w:pPr>
        <w:pStyle w:val="a9"/>
        <w:numPr>
          <w:ilvl w:val="0"/>
          <w:numId w:val="7"/>
        </w:numPr>
        <w:shd w:val="clear" w:color="auto" w:fill="FFFFFF"/>
        <w:spacing w:after="0" w:line="240" w:lineRule="auto"/>
        <w:jc w:val="both"/>
        <w:rPr>
          <w:rFonts w:ascii="Times New Roman" w:eastAsia="Calibri" w:hAnsi="Times New Roman" w:cs="Times New Roman"/>
          <w:sz w:val="28"/>
          <w:szCs w:val="28"/>
          <w:lang w:val="kk-KZ"/>
        </w:rPr>
      </w:pPr>
      <w:r w:rsidRPr="00F87E05">
        <w:rPr>
          <w:rFonts w:ascii="Times New Roman" w:eastAsia="Times New Roman" w:hAnsi="Times New Roman" w:cs="Times New Roman"/>
          <w:sz w:val="28"/>
          <w:szCs w:val="28"/>
          <w:lang w:eastAsia="ru-RU"/>
        </w:rPr>
        <w:t>Организация привалов и ночлегов</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bCs/>
          <w:sz w:val="28"/>
          <w:szCs w:val="28"/>
          <w:lang w:eastAsia="ru-RU"/>
        </w:rPr>
        <w:t>Организация питания в активном туристском путешествии</w:t>
      </w:r>
      <w:r w:rsidRPr="00F87E05">
        <w:rPr>
          <w:rFonts w:ascii="Times New Roman" w:eastAsia="Times New Roman" w:hAnsi="Times New Roman" w:cs="Times New Roman"/>
          <w:bCs/>
          <w:sz w:val="28"/>
          <w:szCs w:val="28"/>
          <w:lang w:val="kk-KZ" w:eastAsia="ru-RU"/>
        </w:rPr>
        <w:t xml:space="preserve"> </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Питание в туристском походе. Правила организации питания в туристском походе</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Заболевания, их симптомы и лечение, профилактика</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Меры профилактики и медицинское обеспечение    активных туристских путешествий</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Вопросы акклиматизации. Правила акклиматизации</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Основные типы естественных препятствий на маршрутах пешеходных и горных походов</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Сигналы бедствия и транспортировка пострадавших.</w:t>
      </w:r>
      <w:r w:rsidRPr="00F87E05">
        <w:rPr>
          <w:rFonts w:ascii="Times New Roman" w:eastAsia="Times New Roman" w:hAnsi="Times New Roman" w:cs="Times New Roman"/>
          <w:sz w:val="28"/>
          <w:szCs w:val="28"/>
          <w:lang w:val="kk-KZ" w:eastAsia="ru-RU"/>
        </w:rPr>
        <w:t xml:space="preserve"> </w:t>
      </w:r>
      <w:r w:rsidRPr="00F87E05">
        <w:rPr>
          <w:rFonts w:ascii="Times New Roman" w:eastAsia="Times New Roman" w:hAnsi="Times New Roman" w:cs="Times New Roman"/>
          <w:sz w:val="28"/>
          <w:szCs w:val="28"/>
          <w:lang w:eastAsia="ru-RU"/>
        </w:rPr>
        <w:t>Способы подачи сигналов бедствия</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Общая характеристика снаряжения для активных туристских путешествий</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eastAsia="ru-RU"/>
        </w:rPr>
        <w:t>Подготовка и формирование бригад сопровождения для активных туристских путешествий 1-2 сложности</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Групповое снаряжение</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Организация привалов и ночлегов</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Взаимоотношения в туристской группе</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Заболевания и травмы, обусловленные особенностями туристских походов</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Подготовка и формирование бригад сопровождения для активных туристских путешествий 1-2 категорий сложности</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Подготовка к походу</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Техника и тактика водного туризма</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Основные направления туристской работы</w:t>
      </w:r>
    </w:p>
    <w:p w:rsidR="00F87E05" w:rsidRPr="00F87E05" w:rsidRDefault="00F87E05" w:rsidP="00F87E05">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Организация и проведение похода выходного дня</w:t>
      </w:r>
    </w:p>
    <w:p w:rsidR="00F87E05" w:rsidRDefault="00F87E05" w:rsidP="00944FA0">
      <w:pPr>
        <w:pStyle w:val="a9"/>
        <w:numPr>
          <w:ilvl w:val="0"/>
          <w:numId w:val="7"/>
        </w:numPr>
        <w:spacing w:after="0" w:line="240" w:lineRule="auto"/>
        <w:jc w:val="both"/>
        <w:rPr>
          <w:rFonts w:ascii="Times New Roman" w:eastAsia="Times New Roman" w:hAnsi="Times New Roman" w:cs="Times New Roman"/>
          <w:sz w:val="28"/>
          <w:szCs w:val="28"/>
          <w:lang w:val="kk-KZ" w:eastAsia="ru-RU"/>
        </w:rPr>
      </w:pPr>
      <w:r w:rsidRPr="00F87E05">
        <w:rPr>
          <w:rFonts w:ascii="Times New Roman" w:eastAsia="Times New Roman" w:hAnsi="Times New Roman" w:cs="Times New Roman"/>
          <w:sz w:val="28"/>
          <w:szCs w:val="28"/>
          <w:lang w:val="kk-KZ" w:eastAsia="ru-RU"/>
        </w:rPr>
        <w:t>Снаряжение необходимое для поисково-спасательных работ, личное и групповое снаряжение</w:t>
      </w:r>
    </w:p>
    <w:p w:rsidR="00213095" w:rsidRDefault="00213095" w:rsidP="00213095">
      <w:pPr>
        <w:ind w:firstLine="567"/>
        <w:jc w:val="center"/>
        <w:rPr>
          <w:rFonts w:ascii="Times New Roman" w:hAnsi="Times New Roman" w:cs="Times New Roman"/>
          <w:b/>
          <w:sz w:val="28"/>
          <w:szCs w:val="28"/>
          <w:lang w:val="kk-KZ"/>
        </w:rPr>
      </w:pPr>
      <w:r w:rsidRPr="000308BF">
        <w:rPr>
          <w:rFonts w:ascii="Times New Roman" w:hAnsi="Times New Roman" w:cs="Times New Roman"/>
          <w:b/>
          <w:sz w:val="28"/>
          <w:szCs w:val="28"/>
          <w:lang w:val="kk-KZ"/>
        </w:rPr>
        <w:lastRenderedPageBreak/>
        <w:t>Модуль</w:t>
      </w:r>
      <w:r>
        <w:rPr>
          <w:rFonts w:ascii="Times New Roman" w:hAnsi="Times New Roman" w:cs="Times New Roman"/>
          <w:b/>
          <w:sz w:val="28"/>
          <w:szCs w:val="28"/>
          <w:lang w:val="kk-KZ"/>
        </w:rPr>
        <w:t xml:space="preserve"> 3</w:t>
      </w:r>
      <w:r w:rsidRPr="000308BF">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Pr="00213095">
        <w:rPr>
          <w:rFonts w:ascii="Times New Roman" w:hAnsi="Times New Roman" w:cs="Times New Roman"/>
          <w:b/>
          <w:sz w:val="28"/>
          <w:szCs w:val="28"/>
          <w:lang w:val="kk-KZ"/>
        </w:rPr>
        <w:t>География туризма Казахстана</w:t>
      </w:r>
    </w:p>
    <w:p w:rsidR="0021309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А</w:t>
      </w:r>
      <w:r w:rsidR="00213095" w:rsidRPr="00213095">
        <w:rPr>
          <w:rFonts w:ascii="Times New Roman" w:hAnsi="Times New Roman" w:cs="Times New Roman"/>
          <w:b/>
          <w:sz w:val="28"/>
          <w:szCs w:val="28"/>
          <w:lang w:val="kk-KZ"/>
        </w:rPr>
        <w:t xml:space="preserve">нализ современного состояния развития туризма в Республике Казахстан. </w:t>
      </w:r>
      <w:r w:rsidR="00213095" w:rsidRPr="00790B85">
        <w:rPr>
          <w:rFonts w:ascii="Times New Roman" w:hAnsi="Times New Roman" w:cs="Times New Roman"/>
          <w:sz w:val="28"/>
          <w:szCs w:val="28"/>
          <w:lang w:val="kk-KZ"/>
        </w:rPr>
        <w:t>Государственные мероприятия по развитию туризма Республики Казахстан, современное состояние развития туризма в Республике Казахстан, темпы въездного и выездного туризма за последние 10 лет, ключевые проблемы развития туризма, пути решения и перспективы развития.</w:t>
      </w:r>
    </w:p>
    <w:p w:rsid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790B85">
        <w:rPr>
          <w:rFonts w:ascii="Times New Roman" w:hAnsi="Times New Roman" w:cs="Times New Roman"/>
          <w:b/>
          <w:sz w:val="28"/>
          <w:szCs w:val="28"/>
          <w:lang w:val="kk-KZ"/>
        </w:rPr>
        <w:t xml:space="preserve">Водные ресурсы Казахстана и источники гидротермальных минеральных вод бальнеологического значения. </w:t>
      </w:r>
      <w:bookmarkStart w:id="2" w:name="_Hlk124460814"/>
      <w:r w:rsidRPr="00790B85">
        <w:rPr>
          <w:rFonts w:ascii="Times New Roman" w:hAnsi="Times New Roman" w:cs="Times New Roman"/>
          <w:sz w:val="28"/>
          <w:szCs w:val="28"/>
          <w:lang w:val="kk-KZ"/>
        </w:rPr>
        <w:t>Оценка внутренних вод Казахстана, возможности развития водного туризма, влияние малонаселенных низкогорных частей рек Сырдарья, Иртыш, Есиль, Каратал, Шарын, Талгар на развитие водного туризма. Пригодность таких обильных водных рек, Лепсы, Коксу, Шарын, Талгар для занятий рафтингом, создания экстремальных плавательных маршрутов различной степени сложности, развития дачной рекреации, туризма и отдыха массового характера.</w:t>
      </w:r>
    </w:p>
    <w:bookmarkEnd w:id="2"/>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 xml:space="preserve">Место историко-археологических памятников Казахстана в развитии туризма. </w:t>
      </w:r>
      <w:r w:rsidRPr="00790B85">
        <w:rPr>
          <w:rFonts w:ascii="Times New Roman" w:hAnsi="Times New Roman" w:cs="Times New Roman"/>
          <w:sz w:val="28"/>
          <w:szCs w:val="28"/>
          <w:lang w:val="kk-KZ"/>
        </w:rPr>
        <w:t>Место археологических и культурно - архитектурных памятников в развитии познавательного туризма. Культурно-архитектурные памятники и музеи на территории Казахстана, занимаемые места в развитии познавательного туризма.</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 xml:space="preserve">Туристско-рекреационные ресурсы центрального Казахстана. </w:t>
      </w:r>
      <w:r w:rsidRPr="00790B85">
        <w:rPr>
          <w:rFonts w:ascii="Times New Roman" w:hAnsi="Times New Roman" w:cs="Times New Roman"/>
          <w:sz w:val="28"/>
          <w:szCs w:val="28"/>
          <w:lang w:val="kk-KZ"/>
        </w:rPr>
        <w:t>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Туристско-рекреационные ресурсы Южного Казахстана.</w:t>
      </w:r>
      <w:r w:rsidR="00213095" w:rsidRPr="00790B85">
        <w:rPr>
          <w:rFonts w:ascii="Times New Roman" w:hAnsi="Times New Roman" w:cs="Times New Roman"/>
          <w:b/>
          <w:sz w:val="28"/>
          <w:szCs w:val="28"/>
          <w:lang w:val="kk-KZ"/>
        </w:rPr>
        <w:t xml:space="preserve"> </w:t>
      </w:r>
      <w:r w:rsidRPr="00790B85">
        <w:rPr>
          <w:rFonts w:ascii="Times New Roman" w:hAnsi="Times New Roman" w:cs="Times New Roman"/>
          <w:sz w:val="28"/>
          <w:szCs w:val="28"/>
          <w:lang w:val="kk-KZ"/>
        </w:rPr>
        <w:t>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Туристско-рекреационные ресурсы Восточного Казахстана.</w:t>
      </w:r>
      <w:r w:rsidR="00213095" w:rsidRPr="00790B85">
        <w:rPr>
          <w:rFonts w:ascii="Times New Roman" w:hAnsi="Times New Roman" w:cs="Times New Roman"/>
          <w:b/>
          <w:sz w:val="28"/>
          <w:szCs w:val="28"/>
          <w:lang w:val="kk-KZ"/>
        </w:rPr>
        <w:t xml:space="preserve"> </w:t>
      </w:r>
      <w:r w:rsidRPr="00790B85">
        <w:rPr>
          <w:rFonts w:ascii="Times New Roman" w:hAnsi="Times New Roman" w:cs="Times New Roman"/>
          <w:sz w:val="28"/>
          <w:szCs w:val="28"/>
          <w:lang w:val="kk-KZ"/>
        </w:rPr>
        <w:t>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Туристско-рекреационные ресурсы Северного Казахстана.</w:t>
      </w:r>
      <w:r w:rsidR="00213095" w:rsidRPr="00790B85">
        <w:rPr>
          <w:rFonts w:ascii="Times New Roman" w:hAnsi="Times New Roman" w:cs="Times New Roman"/>
          <w:b/>
          <w:sz w:val="28"/>
          <w:szCs w:val="28"/>
          <w:lang w:val="kk-KZ"/>
        </w:rPr>
        <w:t xml:space="preserve"> </w:t>
      </w:r>
      <w:r w:rsidRPr="00790B85">
        <w:rPr>
          <w:rFonts w:ascii="Times New Roman" w:hAnsi="Times New Roman" w:cs="Times New Roman"/>
          <w:sz w:val="28"/>
          <w:szCs w:val="28"/>
          <w:lang w:val="kk-KZ"/>
        </w:rPr>
        <w:t xml:space="preserve">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w:t>
      </w:r>
      <w:r w:rsidRPr="00790B85">
        <w:rPr>
          <w:rFonts w:ascii="Times New Roman" w:hAnsi="Times New Roman" w:cs="Times New Roman"/>
          <w:sz w:val="28"/>
          <w:szCs w:val="28"/>
          <w:lang w:val="kk-KZ"/>
        </w:rPr>
        <w:lastRenderedPageBreak/>
        <w:t>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Туристско-рекреационные ресурсы Западного Казахстана.</w:t>
      </w:r>
      <w:r w:rsidR="00213095" w:rsidRPr="00790B85">
        <w:rPr>
          <w:rFonts w:ascii="Times New Roman" w:hAnsi="Times New Roman" w:cs="Times New Roman"/>
          <w:b/>
          <w:sz w:val="28"/>
          <w:szCs w:val="28"/>
          <w:lang w:val="kk-KZ"/>
        </w:rPr>
        <w:t xml:space="preserve"> </w:t>
      </w:r>
      <w:r w:rsidRPr="00790B85">
        <w:rPr>
          <w:rFonts w:ascii="Times New Roman" w:hAnsi="Times New Roman" w:cs="Times New Roman"/>
          <w:sz w:val="28"/>
          <w:szCs w:val="28"/>
          <w:lang w:val="kk-KZ"/>
        </w:rPr>
        <w:t>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790B85">
        <w:rPr>
          <w:rFonts w:ascii="Times New Roman" w:hAnsi="Times New Roman" w:cs="Times New Roman"/>
          <w:b/>
          <w:sz w:val="28"/>
          <w:szCs w:val="28"/>
          <w:lang w:val="kk-KZ"/>
        </w:rPr>
        <w:t>Туристско-рекреационные ресурсы области</w:t>
      </w:r>
      <w:r>
        <w:rPr>
          <w:rFonts w:ascii="Times New Roman" w:hAnsi="Times New Roman" w:cs="Times New Roman"/>
          <w:b/>
          <w:sz w:val="28"/>
          <w:szCs w:val="28"/>
          <w:lang w:val="kk-KZ"/>
        </w:rPr>
        <w:t xml:space="preserve"> Жетісу</w:t>
      </w:r>
      <w:r w:rsidRPr="00790B85">
        <w:rPr>
          <w:rFonts w:ascii="Times New Roman" w:hAnsi="Times New Roman" w:cs="Times New Roman"/>
          <w:b/>
          <w:sz w:val="28"/>
          <w:szCs w:val="28"/>
          <w:lang w:val="kk-KZ"/>
        </w:rPr>
        <w:t>.</w:t>
      </w:r>
      <w:r w:rsidRPr="00790B85">
        <w:rPr>
          <w:rFonts w:ascii="Times New Roman" w:hAnsi="Times New Roman" w:cs="Times New Roman"/>
          <w:sz w:val="28"/>
          <w:szCs w:val="28"/>
          <w:lang w:val="kk-KZ"/>
        </w:rPr>
        <w:t>Особенности экономико-географического положения, факторы, влияющие на развитие туристско-рекреационной деятельности, природные и социально-экономические ресурсы, современное состояние и перспективы развития туризма, уникальные памятники природы, отличающиеся привлекательностью, особо охраняемые территории, историко-культурные объекты, эффективные пути природопользования.</w:t>
      </w:r>
    </w:p>
    <w:p w:rsidR="00790B85" w:rsidRPr="00790B85" w:rsidRDefault="00790B85"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790B85">
        <w:rPr>
          <w:rFonts w:ascii="Times New Roman" w:hAnsi="Times New Roman" w:cs="Times New Roman"/>
          <w:b/>
          <w:sz w:val="28"/>
          <w:szCs w:val="28"/>
          <w:lang w:val="kk-KZ"/>
        </w:rPr>
        <w:t xml:space="preserve">Природные ресурсы лечебно-оздоровительного туризма Казахстана. </w:t>
      </w:r>
      <w:r w:rsidRPr="00790B85">
        <w:rPr>
          <w:rFonts w:ascii="Times New Roman" w:hAnsi="Times New Roman" w:cs="Times New Roman"/>
          <w:sz w:val="28"/>
          <w:szCs w:val="28"/>
          <w:lang w:val="kk-KZ"/>
        </w:rPr>
        <w:t>Направления совершенствования, основные объекты лечебно-оздоровительного туризма в Казахстане, проблемы, сдерживающие развитие отечественной сферы лечебно-оздоровительного туризма.</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Туристско-рекреационное районирование Казахстана. </w:t>
      </w:r>
      <w:r w:rsidRPr="0059757A">
        <w:rPr>
          <w:rFonts w:ascii="Times New Roman" w:hAnsi="Times New Roman" w:cs="Times New Roman"/>
          <w:sz w:val="28"/>
          <w:szCs w:val="28"/>
          <w:lang w:val="kk-KZ"/>
        </w:rPr>
        <w:t>Туристское зонирование: сущность концепции. Различные подходы к понятию</w:t>
      </w:r>
      <w:r>
        <w:rPr>
          <w:rFonts w:ascii="Times New Roman" w:hAnsi="Times New Roman" w:cs="Times New Roman"/>
          <w:sz w:val="28"/>
          <w:szCs w:val="28"/>
          <w:lang w:val="kk-KZ"/>
        </w:rPr>
        <w:t xml:space="preserve"> </w:t>
      </w:r>
      <w:r w:rsidRPr="0059757A">
        <w:rPr>
          <w:rFonts w:ascii="Times New Roman" w:hAnsi="Times New Roman" w:cs="Times New Roman"/>
          <w:sz w:val="28"/>
          <w:szCs w:val="28"/>
          <w:lang w:val="kk-KZ"/>
        </w:rPr>
        <w:t>" регион". Исторические, философские, экономические трактовки понятия" регион". Особенности и принципы районирования в туризме.</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Редкие уникальные памятники природы </w:t>
      </w:r>
      <w:r>
        <w:rPr>
          <w:rFonts w:ascii="Times New Roman" w:hAnsi="Times New Roman" w:cs="Times New Roman"/>
          <w:b/>
          <w:sz w:val="28"/>
          <w:szCs w:val="28"/>
          <w:lang w:val="kk-KZ"/>
        </w:rPr>
        <w:t xml:space="preserve">края </w:t>
      </w:r>
      <w:r w:rsidRPr="0059757A">
        <w:rPr>
          <w:rFonts w:ascii="Times New Roman" w:hAnsi="Times New Roman" w:cs="Times New Roman"/>
          <w:b/>
          <w:sz w:val="28"/>
          <w:szCs w:val="28"/>
          <w:lang w:val="kk-KZ"/>
        </w:rPr>
        <w:t xml:space="preserve">Жетысу. </w:t>
      </w:r>
      <w:r w:rsidRPr="0059757A">
        <w:rPr>
          <w:rFonts w:ascii="Times New Roman" w:hAnsi="Times New Roman" w:cs="Times New Roman"/>
          <w:sz w:val="28"/>
          <w:szCs w:val="28"/>
          <w:lang w:val="kk-KZ"/>
        </w:rPr>
        <w:t>Известные сакральные рощи Семиречья, позволяющие развивать сакральный туризм. Роща Шарын Эрен. Редкая пустыня Сарыесик- Атырау.</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Современное состояние развития экологического туризма в Республике Казахстан. </w:t>
      </w:r>
      <w:r w:rsidRPr="0059757A">
        <w:rPr>
          <w:rFonts w:ascii="Times New Roman" w:hAnsi="Times New Roman" w:cs="Times New Roman"/>
          <w:sz w:val="28"/>
          <w:szCs w:val="28"/>
          <w:lang w:val="kk-KZ"/>
        </w:rPr>
        <w:t>Факторы, влияющие на развитие экологического туризма в Республике Казахстан.  Значение термина «устойчивое развитие» в международных документах. Правила и новые направления устойчивого развития туризма в Республике Казахстан.</w:t>
      </w:r>
    </w:p>
    <w:p w:rsidR="00213095"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Методы оценки туристско-рекреационных ресурсов Казахстана. </w:t>
      </w:r>
      <w:r w:rsidRPr="0059757A">
        <w:rPr>
          <w:rFonts w:ascii="Times New Roman" w:hAnsi="Times New Roman" w:cs="Times New Roman"/>
          <w:sz w:val="28"/>
          <w:szCs w:val="28"/>
          <w:lang w:val="kk-KZ"/>
        </w:rPr>
        <w:t>Метод медико-биологической и психолого-эстетической оценки. Технологические и типологические методы, применяемые в географии туризма. Метод оценки историко-культурных ресурсов, имеющих туристско-познавательное значение. Метод медико-биологической и психолого-эстетической оценки.</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59757A">
        <w:rPr>
          <w:rFonts w:ascii="Times New Roman" w:hAnsi="Times New Roman" w:cs="Times New Roman"/>
          <w:b/>
          <w:sz w:val="28"/>
          <w:szCs w:val="28"/>
          <w:lang w:val="kk-KZ"/>
        </w:rPr>
        <w:t xml:space="preserve">Значение рельефа и климатических рекреационных ресурсов Казахстана в развитии туристско-рекреационной деятельности. </w:t>
      </w:r>
      <w:r w:rsidRPr="0059757A">
        <w:rPr>
          <w:rFonts w:ascii="Times New Roman" w:hAnsi="Times New Roman" w:cs="Times New Roman"/>
          <w:sz w:val="28"/>
          <w:szCs w:val="28"/>
          <w:lang w:val="kk-KZ"/>
        </w:rPr>
        <w:t>Роль рельефа Казахстана в развитии туризма и отдыха. Климатические рекреационные ресурсы Республики Казахстан. Влияние климатических условий страны на развитие туризма и отдыха.</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59757A">
        <w:rPr>
          <w:rFonts w:ascii="Times New Roman" w:hAnsi="Times New Roman" w:cs="Times New Roman"/>
          <w:b/>
          <w:sz w:val="28"/>
          <w:szCs w:val="28"/>
          <w:lang w:val="kk-KZ"/>
        </w:rPr>
        <w:t xml:space="preserve">Природные ресурсы горного туризма Казахстана. </w:t>
      </w:r>
    </w:p>
    <w:p w:rsidR="00213095" w:rsidRPr="0059757A" w:rsidRDefault="0059757A" w:rsidP="006D0DFF">
      <w:pPr>
        <w:tabs>
          <w:tab w:val="left" w:pos="1134"/>
        </w:tabs>
        <w:spacing w:after="0" w:line="240" w:lineRule="auto"/>
        <w:ind w:firstLine="709"/>
        <w:jc w:val="both"/>
        <w:rPr>
          <w:rFonts w:ascii="Times New Roman" w:hAnsi="Times New Roman" w:cs="Times New Roman"/>
          <w:sz w:val="28"/>
          <w:szCs w:val="28"/>
          <w:lang w:val="kk-KZ"/>
        </w:rPr>
      </w:pPr>
      <w:r w:rsidRPr="0059757A">
        <w:rPr>
          <w:rFonts w:ascii="Times New Roman" w:hAnsi="Times New Roman" w:cs="Times New Roman"/>
          <w:sz w:val="28"/>
          <w:szCs w:val="28"/>
          <w:lang w:val="kk-KZ"/>
        </w:rPr>
        <w:lastRenderedPageBreak/>
        <w:t>Направления, основные объекты совершенствования горного туризма в Казахстане, проблемы, сдерживающие развитие отечественной сферы горного туризма.</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b/>
          <w:sz w:val="28"/>
          <w:szCs w:val="28"/>
          <w:lang w:val="kk-KZ"/>
        </w:rPr>
      </w:pPr>
      <w:r w:rsidRPr="0059757A">
        <w:rPr>
          <w:rFonts w:ascii="Times New Roman" w:hAnsi="Times New Roman" w:cs="Times New Roman"/>
          <w:b/>
          <w:sz w:val="28"/>
          <w:szCs w:val="28"/>
          <w:lang w:val="kk-KZ"/>
        </w:rPr>
        <w:t>Возможности развития активных форм туризма регионов Казахстана.</w:t>
      </w:r>
      <w:r>
        <w:rPr>
          <w:rFonts w:ascii="Times New Roman" w:hAnsi="Times New Roman" w:cs="Times New Roman"/>
          <w:b/>
          <w:sz w:val="28"/>
          <w:szCs w:val="28"/>
          <w:lang w:val="kk-KZ"/>
        </w:rPr>
        <w:t xml:space="preserve"> </w:t>
      </w:r>
      <w:r w:rsidRPr="0059757A">
        <w:rPr>
          <w:rFonts w:ascii="Times New Roman" w:hAnsi="Times New Roman" w:cs="Times New Roman"/>
          <w:sz w:val="28"/>
          <w:szCs w:val="28"/>
          <w:lang w:val="kk-KZ"/>
        </w:rPr>
        <w:t>Направления, основные объекты совершенствования активного туризма в Казахстане, проблемы, сдерживающие развитие отечественного активного туризма.</w:t>
      </w:r>
    </w:p>
    <w:p w:rsidR="0059757A" w:rsidRPr="0059757A"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Перспективы и проблемы развития инфраструктуры туризма в Казахстане. </w:t>
      </w:r>
      <w:r w:rsidRPr="0059757A">
        <w:rPr>
          <w:rFonts w:ascii="Times New Roman" w:hAnsi="Times New Roman" w:cs="Times New Roman"/>
          <w:sz w:val="28"/>
          <w:szCs w:val="28"/>
          <w:lang w:val="kk-KZ"/>
        </w:rPr>
        <w:t>Роль местных органов исполнительной власти в развитии туристской инфраструктуры. Туризм в Казахстане необходимые условия развития инфраструктуры и сдерживающие факторы этого процесса.</w:t>
      </w:r>
    </w:p>
    <w:p w:rsidR="0059757A" w:rsidRPr="009226D2" w:rsidRDefault="0059757A"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59757A">
        <w:rPr>
          <w:rFonts w:ascii="Times New Roman" w:hAnsi="Times New Roman" w:cs="Times New Roman"/>
          <w:b/>
          <w:sz w:val="28"/>
          <w:szCs w:val="28"/>
          <w:lang w:val="kk-KZ"/>
        </w:rPr>
        <w:t xml:space="preserve">Правовое регулирование туристской деятельности в Республике Казахстан. </w:t>
      </w:r>
      <w:r w:rsidRPr="009226D2">
        <w:rPr>
          <w:rFonts w:ascii="Times New Roman" w:hAnsi="Times New Roman" w:cs="Times New Roman"/>
          <w:sz w:val="28"/>
          <w:szCs w:val="28"/>
          <w:lang w:val="kk-KZ"/>
        </w:rPr>
        <w:t>Нормативно-правовая база развития туризма. Значение государственного регулирования индустрии туризма и защиты прав потребителей.</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Объекты Казахстана, входящие в список всемирного наследия.  </w:t>
      </w:r>
      <w:r w:rsidRPr="009226D2">
        <w:rPr>
          <w:rFonts w:ascii="Times New Roman" w:hAnsi="Times New Roman" w:cs="Times New Roman"/>
          <w:sz w:val="28"/>
          <w:szCs w:val="28"/>
          <w:lang w:val="kk-KZ"/>
        </w:rPr>
        <w:t>Объекты, включенные в список наследия ЮНЕСКО: мавзолей Ходжи Ахмеда Ясави, петроглифы археологического ландшафта Тамгалы, степи и озера Сарыарка — Северного Казахстана.</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Основные пути и направления формирования благоприятного туристского имиджа Казахстана.  </w:t>
      </w:r>
      <w:r w:rsidRPr="009226D2">
        <w:rPr>
          <w:rFonts w:ascii="Times New Roman" w:hAnsi="Times New Roman" w:cs="Times New Roman"/>
          <w:sz w:val="28"/>
          <w:szCs w:val="28"/>
          <w:lang w:val="kk-KZ"/>
        </w:rPr>
        <w:t>Политическая ситуация. Развитие инфраструктуры и индустрии отдыха. Маркетинг.</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Значение организованных и запланированных в Казахстане туристских ярмарок, выставок. </w:t>
      </w:r>
      <w:r w:rsidRPr="009226D2">
        <w:rPr>
          <w:rFonts w:ascii="Times New Roman" w:hAnsi="Times New Roman" w:cs="Times New Roman"/>
          <w:sz w:val="28"/>
          <w:szCs w:val="28"/>
          <w:lang w:val="kk-KZ"/>
        </w:rPr>
        <w:t>Казахстанская международная выставка KITF. Международная выставка EXPO.</w:t>
      </w:r>
    </w:p>
    <w:p w:rsidR="009226D2" w:rsidRPr="009226D2" w:rsidRDefault="009226D2" w:rsidP="006D0DFF">
      <w:pPr>
        <w:pStyle w:val="a9"/>
        <w:numPr>
          <w:ilvl w:val="0"/>
          <w:numId w:val="13"/>
        </w:numPr>
        <w:tabs>
          <w:tab w:val="left" w:pos="1134"/>
        </w:tabs>
        <w:ind w:left="0"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Р</w:t>
      </w:r>
      <w:r w:rsidRPr="009226D2">
        <w:rPr>
          <w:rFonts w:ascii="Times New Roman" w:hAnsi="Times New Roman" w:cs="Times New Roman"/>
          <w:b/>
          <w:sz w:val="28"/>
          <w:szCs w:val="28"/>
          <w:lang w:val="kk-KZ"/>
        </w:rPr>
        <w:t>ек</w:t>
      </w:r>
      <w:r>
        <w:rPr>
          <w:rFonts w:ascii="Times New Roman" w:hAnsi="Times New Roman" w:cs="Times New Roman"/>
          <w:b/>
          <w:sz w:val="28"/>
          <w:szCs w:val="28"/>
          <w:lang w:val="kk-KZ"/>
        </w:rPr>
        <w:t>и</w:t>
      </w:r>
      <w:r w:rsidRPr="009226D2">
        <w:rPr>
          <w:rFonts w:ascii="Times New Roman" w:hAnsi="Times New Roman" w:cs="Times New Roman"/>
          <w:b/>
          <w:sz w:val="28"/>
          <w:szCs w:val="28"/>
          <w:lang w:val="kk-KZ"/>
        </w:rPr>
        <w:t xml:space="preserve"> Казахстана в развитии водного туризма.</w:t>
      </w:r>
      <w:r w:rsidRPr="009226D2">
        <w:t xml:space="preserve"> </w:t>
      </w:r>
      <w:r w:rsidRPr="009226D2">
        <w:rPr>
          <w:rFonts w:ascii="Times New Roman" w:hAnsi="Times New Roman" w:cs="Times New Roman"/>
          <w:sz w:val="28"/>
          <w:szCs w:val="28"/>
          <w:lang w:val="kk-KZ"/>
        </w:rPr>
        <w:t>Оценка внутренних вод Казахстана, возможности развития водного туризма, влияние малонаселенных низкогорных частей рек Сырдарья, Иртыш, Есиль, Каратал, Шарын, Талгар на развитие водного туризма. Пригодность таких обильных водных рек, Лепсы, Коксу, Шарын, Талгар для занятий рафтингом, создания экстремальных плавательных маршрутов различной степени сложности, развития дачной рекреации, туризма и отдыха массового характера.</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Современное состояние туристской инфраструктуры в Республике Казахстан и пути ее совершенствования. </w:t>
      </w:r>
      <w:r w:rsidRPr="009226D2">
        <w:rPr>
          <w:rFonts w:ascii="Times New Roman" w:hAnsi="Times New Roman" w:cs="Times New Roman"/>
          <w:sz w:val="28"/>
          <w:szCs w:val="28"/>
          <w:lang w:val="kk-KZ"/>
        </w:rPr>
        <w:t>Современная туристская инфраструктура Республики Казахстан. Актуальные проблемы развития национальной индустрии туризма. Вопросы по развитию инфраструктуры туризма на "Великом Шелковом пути". Основные направления межправительственных соглашений Республики Казахстан с другими государствами по развитию сферы туризма.</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Благоприятные условия для привлечения иностранных инвесторов, позволяющие развивать туризм в Республике Казахстан. </w:t>
      </w:r>
      <w:r w:rsidRPr="009226D2">
        <w:rPr>
          <w:rFonts w:ascii="Times New Roman" w:hAnsi="Times New Roman" w:cs="Times New Roman"/>
          <w:sz w:val="28"/>
          <w:szCs w:val="28"/>
          <w:lang w:val="kk-KZ"/>
        </w:rPr>
        <w:t>Пути привлечения иностранных инвесторов. Роль инвестора в развитии туризма в Казахстане и анализ проделанной работы.</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lastRenderedPageBreak/>
        <w:t>Важность</w:t>
      </w:r>
      <w:r w:rsidRPr="009226D2">
        <w:rPr>
          <w:rFonts w:ascii="Times New Roman" w:hAnsi="Times New Roman" w:cs="Times New Roman"/>
          <w:b/>
          <w:sz w:val="28"/>
          <w:szCs w:val="28"/>
          <w:lang w:val="kk-KZ"/>
        </w:rPr>
        <w:t xml:space="preserve"> внешнего туризма Казахстана. </w:t>
      </w:r>
      <w:r w:rsidRPr="009226D2">
        <w:rPr>
          <w:rFonts w:ascii="Times New Roman" w:hAnsi="Times New Roman" w:cs="Times New Roman"/>
          <w:sz w:val="28"/>
          <w:szCs w:val="28"/>
          <w:lang w:val="kk-KZ"/>
        </w:rPr>
        <w:t>Особенности международного туризма. Туристские формальности: паспортный, визовый, валютный, таможенный, медецинский контроль. Страны-поставщики туристов</w:t>
      </w:r>
      <w:r>
        <w:rPr>
          <w:rFonts w:ascii="Times New Roman" w:hAnsi="Times New Roman" w:cs="Times New Roman"/>
          <w:sz w:val="28"/>
          <w:szCs w:val="28"/>
          <w:lang w:val="kk-KZ"/>
        </w:rPr>
        <w:t xml:space="preserve"> </w:t>
      </w:r>
      <w:r w:rsidRPr="009226D2">
        <w:rPr>
          <w:rFonts w:ascii="Times New Roman" w:hAnsi="Times New Roman" w:cs="Times New Roman"/>
          <w:sz w:val="28"/>
          <w:szCs w:val="28"/>
          <w:lang w:val="kk-KZ"/>
        </w:rPr>
        <w:t>и страны, принимающие туристов. Активный туризм и неактивный туризм.</w:t>
      </w:r>
    </w:p>
    <w:p w:rsidR="009226D2" w:rsidRPr="009226D2"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Концепция развития индустрии туризма в Республике Казахстан. </w:t>
      </w:r>
      <w:r w:rsidRPr="009226D2">
        <w:rPr>
          <w:rFonts w:ascii="Times New Roman" w:hAnsi="Times New Roman" w:cs="Times New Roman"/>
          <w:sz w:val="28"/>
          <w:szCs w:val="28"/>
          <w:lang w:val="kk-KZ"/>
        </w:rPr>
        <w:t>Концепция развития туристской отрасли Республики Казахстан до 2020 года. Анализ текущего состояния индустрии туризма в Казахстане. Меры по дальнейшему развитию туристской отрасли</w:t>
      </w:r>
    </w:p>
    <w:p w:rsidR="009226D2" w:rsidRPr="006B168E" w:rsidRDefault="009226D2"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9226D2">
        <w:rPr>
          <w:rFonts w:ascii="Times New Roman" w:hAnsi="Times New Roman" w:cs="Times New Roman"/>
          <w:b/>
          <w:sz w:val="28"/>
          <w:szCs w:val="28"/>
          <w:lang w:val="kk-KZ"/>
        </w:rPr>
        <w:t xml:space="preserve">Сотрудничество в сфере туризма между Казахстаном и государствами Средней Азии. </w:t>
      </w:r>
      <w:r w:rsidRPr="006B168E">
        <w:rPr>
          <w:rFonts w:ascii="Times New Roman" w:hAnsi="Times New Roman" w:cs="Times New Roman"/>
          <w:sz w:val="28"/>
          <w:szCs w:val="28"/>
          <w:lang w:val="kk-KZ"/>
        </w:rPr>
        <w:t>Организация "центральноазиатское сотрудничество". Туристские отношения между Республикой Казахстан и странами СНГ.</w:t>
      </w:r>
    </w:p>
    <w:p w:rsidR="006B168E" w:rsidRDefault="006B168E"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6B168E">
        <w:rPr>
          <w:rFonts w:ascii="Times New Roman" w:hAnsi="Times New Roman" w:cs="Times New Roman"/>
          <w:b/>
          <w:sz w:val="28"/>
          <w:szCs w:val="28"/>
          <w:lang w:val="kk-KZ"/>
        </w:rPr>
        <w:t xml:space="preserve">Показатели развития туризма в Республике Казахстан. </w:t>
      </w:r>
      <w:r w:rsidRPr="006B168E">
        <w:rPr>
          <w:rFonts w:ascii="Times New Roman" w:hAnsi="Times New Roman" w:cs="Times New Roman"/>
          <w:sz w:val="28"/>
          <w:szCs w:val="28"/>
          <w:lang w:val="kk-KZ"/>
        </w:rPr>
        <w:t>Анализ показателей посещаемости за текущий год. Основные показатели развития туристской отрасли в 2021-2022 годах. Доля туризма как отрасли в ВВП страны.</w:t>
      </w:r>
    </w:p>
    <w:p w:rsidR="00213095" w:rsidRPr="006B168E" w:rsidRDefault="006B168E" w:rsidP="006D0DFF">
      <w:pPr>
        <w:pStyle w:val="a9"/>
        <w:numPr>
          <w:ilvl w:val="0"/>
          <w:numId w:val="13"/>
        </w:numPr>
        <w:tabs>
          <w:tab w:val="left" w:pos="1134"/>
        </w:tabs>
        <w:spacing w:after="0" w:line="240" w:lineRule="auto"/>
        <w:ind w:left="0" w:firstLine="709"/>
        <w:jc w:val="both"/>
        <w:rPr>
          <w:rFonts w:ascii="Times New Roman" w:hAnsi="Times New Roman" w:cs="Times New Roman"/>
          <w:sz w:val="28"/>
          <w:szCs w:val="28"/>
          <w:lang w:val="kk-KZ"/>
        </w:rPr>
      </w:pPr>
      <w:r w:rsidRPr="006B168E">
        <w:rPr>
          <w:rFonts w:ascii="Times New Roman" w:hAnsi="Times New Roman" w:cs="Times New Roman"/>
          <w:b/>
          <w:sz w:val="28"/>
          <w:szCs w:val="28"/>
          <w:lang w:val="kk-KZ"/>
        </w:rPr>
        <w:t xml:space="preserve">Основные направления межправительственных соглашений Республики Казахстан с другими государствами по развитию сферы туризма. </w:t>
      </w:r>
      <w:r w:rsidRPr="006B168E">
        <w:rPr>
          <w:rFonts w:ascii="Times New Roman" w:hAnsi="Times New Roman" w:cs="Times New Roman"/>
          <w:sz w:val="28"/>
          <w:szCs w:val="28"/>
          <w:lang w:val="kk-KZ"/>
        </w:rPr>
        <w:t>Международные транспортные соглашения. Деларация Гааги. Постановление об основных принципах взаимодействия государств СНГ в сфере туризма.</w:t>
      </w:r>
    </w:p>
    <w:p w:rsidR="00213095" w:rsidRDefault="00213095" w:rsidP="00213095">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p>
    <w:p w:rsidR="006B168E" w:rsidRDefault="006B168E" w:rsidP="006B168E">
      <w:pPr>
        <w:ind w:firstLine="567"/>
        <w:jc w:val="center"/>
        <w:rPr>
          <w:rFonts w:ascii="Times New Roman" w:hAnsi="Times New Roman" w:cs="Times New Roman"/>
          <w:b/>
          <w:sz w:val="28"/>
          <w:szCs w:val="28"/>
          <w:lang w:val="kk-KZ"/>
        </w:rPr>
      </w:pPr>
      <w:r w:rsidRPr="000308BF">
        <w:rPr>
          <w:rFonts w:ascii="Times New Roman" w:hAnsi="Times New Roman" w:cs="Times New Roman"/>
          <w:b/>
          <w:sz w:val="28"/>
          <w:szCs w:val="28"/>
          <w:lang w:val="kk-KZ"/>
        </w:rPr>
        <w:lastRenderedPageBreak/>
        <w:t>Модуль</w:t>
      </w:r>
      <w:r>
        <w:rPr>
          <w:rFonts w:ascii="Times New Roman" w:hAnsi="Times New Roman" w:cs="Times New Roman"/>
          <w:b/>
          <w:sz w:val="28"/>
          <w:szCs w:val="28"/>
          <w:lang w:val="kk-KZ"/>
        </w:rPr>
        <w:t xml:space="preserve"> 3</w:t>
      </w:r>
      <w:r w:rsidRPr="000308BF">
        <w:rPr>
          <w:rFonts w:ascii="Times New Roman" w:hAnsi="Times New Roman" w:cs="Times New Roman"/>
          <w:b/>
          <w:sz w:val="28"/>
          <w:szCs w:val="28"/>
          <w:lang w:val="kk-KZ"/>
        </w:rPr>
        <w:t>.</w:t>
      </w:r>
      <w:r>
        <w:rPr>
          <w:rFonts w:ascii="Times New Roman" w:hAnsi="Times New Roman" w:cs="Times New Roman"/>
          <w:b/>
          <w:sz w:val="28"/>
          <w:szCs w:val="28"/>
          <w:lang w:val="kk-KZ"/>
        </w:rPr>
        <w:t xml:space="preserve"> </w:t>
      </w:r>
      <w:r w:rsidRPr="00213095">
        <w:rPr>
          <w:rFonts w:ascii="Times New Roman" w:hAnsi="Times New Roman" w:cs="Times New Roman"/>
          <w:b/>
          <w:sz w:val="28"/>
          <w:szCs w:val="28"/>
          <w:lang w:val="kk-KZ"/>
        </w:rPr>
        <w:t>География туризма Казахстана</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Анализ современного состояния развития туризма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Водные ресурсы Казахстана и источники гидротермальных минеральных вод бальнеологического значения.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Место историко-археологических памятников Казахстана в развитии туризма.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Туристско-рекреационные ресурсы центрального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Туристско-рекреационные ресурсы Южного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Туристско-рекреационные ресурсы Восточного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Туристско-рекреационные ресурсы Северного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Туристско-рекреационные ресурсы Западного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Туристско-рекреационные ресурсы области Жетісу.</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Природные ресурсы лечебно-оздоровительного туризма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Туристско-рекреационное районирование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Редкие уникальные памятники природы края Жетысу.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Современное состояние развития экологического туризма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Методы оценки туристско-рекреационных ресурсов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Значение рельефа и климатических рекреационных ресурсов Казахстана в развитии туристско-рекреационной деятельности.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Природные ресурсы горного туризма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Возможности развития активных форм туризма регионов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Перспективы и проблемы развития инфраструктуры туризма в Казахстане.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Правовое регулирование туристской деятельности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Объекты Казахстана, входящие в список всемирного наследия.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Основные пути и направления формирования благоприятного туристского имиджа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Значение организованных и запланированных в Казахстане туристских ярмарок, выставок. </w:t>
      </w:r>
    </w:p>
    <w:p w:rsidR="006B168E" w:rsidRPr="006B168E" w:rsidRDefault="006B168E" w:rsidP="006D0DFF">
      <w:pPr>
        <w:pStyle w:val="a9"/>
        <w:numPr>
          <w:ilvl w:val="0"/>
          <w:numId w:val="15"/>
        </w:numPr>
        <w:tabs>
          <w:tab w:val="left" w:pos="426"/>
        </w:tabs>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Реки Казахстана в развитии водного туризма.</w:t>
      </w:r>
      <w:r w:rsidRPr="006B168E">
        <w:t xml:space="preserve">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Современное состояние туристской инфраструктуры в Республике Казахстан и пути ее совершенствования.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Благоприятные условия для привлечения иностранных инвесторов, позволяющие развивать туризм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Важность внешнего туризма Казахстана.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Концепция развития индустрии туризма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Сотрудничество в сфере туризма между Казахстаном и государствами Средней Азии.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Показатели развития туризма в Республике Казахстан. </w:t>
      </w:r>
    </w:p>
    <w:p w:rsidR="006B168E" w:rsidRPr="006B168E" w:rsidRDefault="006B168E" w:rsidP="006D0DFF">
      <w:pPr>
        <w:pStyle w:val="a9"/>
        <w:numPr>
          <w:ilvl w:val="0"/>
          <w:numId w:val="15"/>
        </w:numPr>
        <w:tabs>
          <w:tab w:val="left" w:pos="426"/>
        </w:tabs>
        <w:spacing w:after="0" w:line="240" w:lineRule="auto"/>
        <w:ind w:left="0" w:firstLine="0"/>
        <w:jc w:val="both"/>
        <w:rPr>
          <w:rFonts w:ascii="Times New Roman" w:hAnsi="Times New Roman" w:cs="Times New Roman"/>
          <w:sz w:val="28"/>
          <w:szCs w:val="28"/>
          <w:lang w:val="kk-KZ"/>
        </w:rPr>
      </w:pPr>
      <w:r w:rsidRPr="006B168E">
        <w:rPr>
          <w:rFonts w:ascii="Times New Roman" w:hAnsi="Times New Roman" w:cs="Times New Roman"/>
          <w:sz w:val="28"/>
          <w:szCs w:val="28"/>
          <w:lang w:val="kk-KZ"/>
        </w:rPr>
        <w:t xml:space="preserve">Основные направления межправительственных соглашений Республики Казахстан с другими государствами по развитию сферы туризма. </w:t>
      </w:r>
    </w:p>
    <w:p w:rsidR="00944FA0" w:rsidRPr="00944FA0" w:rsidRDefault="00944FA0" w:rsidP="006D0DFF">
      <w:pPr>
        <w:spacing w:after="0"/>
        <w:ind w:firstLine="540"/>
        <w:jc w:val="center"/>
        <w:rPr>
          <w:rFonts w:ascii="Times New Roman" w:hAnsi="Times New Roman" w:cs="Times New Roman"/>
          <w:b/>
          <w:noProof/>
          <w:spacing w:val="-3"/>
          <w:sz w:val="28"/>
          <w:szCs w:val="28"/>
          <w:lang w:val="kk-KZ"/>
        </w:rPr>
      </w:pPr>
      <w:r w:rsidRPr="00944FA0">
        <w:rPr>
          <w:rFonts w:ascii="Times New Roman" w:hAnsi="Times New Roman" w:cs="Times New Roman"/>
          <w:b/>
          <w:noProof/>
          <w:spacing w:val="-3"/>
          <w:sz w:val="28"/>
          <w:szCs w:val="28"/>
        </w:rPr>
        <w:lastRenderedPageBreak/>
        <w:t>Список используемой литературы:</w:t>
      </w:r>
    </w:p>
    <w:p w:rsidR="00944FA0" w:rsidRPr="00944FA0" w:rsidRDefault="00944FA0" w:rsidP="006D0DFF">
      <w:pPr>
        <w:shd w:val="clear" w:color="auto" w:fill="FFFFFF"/>
        <w:spacing w:after="0"/>
        <w:ind w:firstLine="567"/>
        <w:jc w:val="both"/>
        <w:rPr>
          <w:rFonts w:ascii="Times New Roman" w:hAnsi="Times New Roman" w:cs="Times New Roman"/>
          <w:sz w:val="28"/>
          <w:szCs w:val="28"/>
        </w:rPr>
      </w:pPr>
      <w:r w:rsidRPr="00944FA0">
        <w:rPr>
          <w:rFonts w:ascii="Times New Roman" w:hAnsi="Times New Roman" w:cs="Times New Roman"/>
          <w:b/>
          <w:noProof/>
          <w:spacing w:val="-3"/>
          <w:sz w:val="28"/>
          <w:szCs w:val="28"/>
          <w:lang w:val="kk-KZ"/>
        </w:rPr>
        <w:t>Основная:</w:t>
      </w:r>
      <w:r w:rsidRPr="00944FA0">
        <w:rPr>
          <w:rFonts w:ascii="Times New Roman" w:hAnsi="Times New Roman" w:cs="Times New Roman"/>
          <w:sz w:val="28"/>
          <w:szCs w:val="28"/>
        </w:rPr>
        <w:t xml:space="preserve"> </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Вуколов В.Н. «Основы техники и тпктики активных видов туризма». / В.Н.Вуколов. - Алматы, 2014. - 224 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Туризмнің жалпы негіздері [Мәтін]: Оқу құралы / Б.М. Доскараев, М.И. Иргебаев, Е.Т. Алтынбек.- Алматы: ТОО Лантар Трейд, 2021.- 110 б.</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Туристкий кластер: / С.У. Жетписов. – Алматы: издательство «Эверо», 2020</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Кузьменко, Юлия Викторовна. Экскурсоведение : учеб.- методический комплекс дисциплины / Ю. В. Кузьменко. - Алматы : </w:t>
      </w:r>
      <w:r w:rsidR="006B5241">
        <w:rPr>
          <w:rFonts w:ascii="Times New Roman" w:hAnsi="Times New Roman" w:cs="Times New Roman"/>
          <w:sz w:val="28"/>
          <w:szCs w:val="28"/>
          <w:lang w:val="kk-KZ"/>
        </w:rPr>
        <w:t>Техно. Эрудит, 2019. - 117</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Закирьянов Б.К., Лютерович О.Г.,Оразбаева Б.К., Арстанов Б,А.,Губаренко А.В., Семибратова П.А. 200 Экскурсионных обьектовг. Алматы.Учебное пособие- Алматы: КазАСТ, 2018-503с.    </w:t>
      </w:r>
      <w:r>
        <w:rPr>
          <w:rFonts w:ascii="Times New Roman" w:hAnsi="Times New Roman" w:cs="Times New Roman"/>
          <w:sz w:val="28"/>
          <w:szCs w:val="28"/>
          <w:lang w:val="kk-KZ"/>
        </w:rPr>
        <w:tab/>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Барчуков И. С. Экскурсионная деятельность в индустрии гостеприимства: Учебное пособие для вузов М.: Изд-во МЭСИ, 2014.-337с.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Қазақстан туризмі [Текст]: Оқу құралы / С. Р. Ердаулетовтің басшылығымен авторлар ұжымы.- Алматы: Бастау, 2015.- 552б. </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Уварова, Алиса Константиновна. Туристік карталарды құрастыру : [Мәтін] : оқу құралы / А. К. Уварова, А. Р. Жұмаділов ; әл-Фараби атын. ҚазҰУ. - Алматы : Қазақ ун-ті, 2015. - 158 б. </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Дмитревский Ю.Д. Туристские райрны мира: Учебное пособие — Смоленск, СГУ , 2013 — 180с</w:t>
      </w:r>
    </w:p>
    <w:p w:rsidR="005F7825" w:rsidRDefault="005F7825" w:rsidP="006D0DFF">
      <w:pPr>
        <w:pStyle w:val="a9"/>
        <w:numPr>
          <w:ilvl w:val="0"/>
          <w:numId w:val="16"/>
        </w:numPr>
        <w:tabs>
          <w:tab w:val="left" w:pos="993"/>
          <w:tab w:val="left" w:pos="1134"/>
        </w:tabs>
        <w:spacing w:after="0"/>
        <w:ind w:left="0" w:firstLine="709"/>
        <w:rPr>
          <w:rFonts w:ascii="Times New Roman" w:hAnsi="Times New Roman" w:cs="Times New Roman"/>
          <w:sz w:val="28"/>
          <w:szCs w:val="28"/>
          <w:lang w:val="kk-KZ"/>
        </w:rPr>
      </w:pPr>
      <w:r>
        <w:rPr>
          <w:rFonts w:ascii="Times New Roman" w:hAnsi="Times New Roman" w:cs="Times New Roman"/>
          <w:sz w:val="28"/>
          <w:szCs w:val="28"/>
          <w:lang w:val="kk-KZ"/>
        </w:rPr>
        <w:t>Туризм Казахстана: учебное пособие/ Коллектив авторов под. Ред. Ердавлетова С.Р.- Алматы: Бастау, 2015- 520 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Колотова Е.В. Рекреационное ресурсоведение: Учебное пособие — М., изд-во РМАТ , 2015. - 346  с.</w:t>
      </w:r>
    </w:p>
    <w:p w:rsidR="005F7825" w:rsidRDefault="005F7825" w:rsidP="006D0DFF">
      <w:pPr>
        <w:pStyle w:val="a9"/>
        <w:numPr>
          <w:ilvl w:val="0"/>
          <w:numId w:val="16"/>
        </w:numPr>
        <w:tabs>
          <w:tab w:val="left" w:pos="993"/>
          <w:tab w:val="left" w:pos="1134"/>
        </w:tabs>
        <w:spacing w:after="0"/>
        <w:ind w:left="0" w:firstLine="709"/>
        <w:rPr>
          <w:rFonts w:ascii="Times New Roman" w:hAnsi="Times New Roman" w:cs="Times New Roman"/>
          <w:sz w:val="28"/>
          <w:szCs w:val="28"/>
          <w:lang w:val="kk-KZ"/>
        </w:rPr>
      </w:pPr>
      <w:r>
        <w:rPr>
          <w:rFonts w:ascii="Times New Roman" w:hAnsi="Times New Roman" w:cs="Times New Roman"/>
          <w:sz w:val="28"/>
          <w:szCs w:val="28"/>
          <w:lang w:val="kk-KZ"/>
        </w:rPr>
        <w:t>География международного туризма [Текст]: Учебник / С.Р. Ердавлетов, Ж.Н. Алиева.- 2-е изд. доп. и перераб.- Алма-Ата: Қазақ университетi, 2013.- 273с.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 Планирование и организация туристского бизнеса [Текст]: Учебно-методическое пособие / А.М. Баяндинова, А.Н. Шаимова.- Алматы: ТехноЭрудит, 2018.- 204 с Мироненко Н.С. Страноведение: теория и методы: Ус. Пособие для вузов — М., Аспект-Пресс, 2015.-196 с.</w:t>
      </w:r>
    </w:p>
    <w:p w:rsidR="005F7825" w:rsidRDefault="005F7825" w:rsidP="006D0DFF">
      <w:pPr>
        <w:pStyle w:val="a9"/>
        <w:numPr>
          <w:ilvl w:val="0"/>
          <w:numId w:val="16"/>
        </w:numPr>
        <w:tabs>
          <w:tab w:val="left" w:pos="993"/>
          <w:tab w:val="left" w:pos="1134"/>
        </w:tabs>
        <w:spacing w:after="0"/>
        <w:ind w:left="0" w:firstLine="709"/>
        <w:rPr>
          <w:rFonts w:ascii="Times New Roman" w:hAnsi="Times New Roman" w:cs="Times New Roman"/>
          <w:sz w:val="28"/>
          <w:szCs w:val="28"/>
          <w:lang w:val="kk-KZ"/>
        </w:rPr>
      </w:pPr>
      <w:r>
        <w:rPr>
          <w:rFonts w:ascii="Times New Roman" w:hAnsi="Times New Roman" w:cs="Times New Roman"/>
          <w:sz w:val="28"/>
          <w:szCs w:val="28"/>
          <w:lang w:val="kk-KZ"/>
        </w:rPr>
        <w:t>Информационные технологии в туризме [Текст]: Учебное пособие / С.В. Синаторов, О.В. Пикулик, Н.В. Боченина.- М.: ИНФРА-М, 2013.- 336с.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Ердавлетов С.Р., География туризма: история, теория, методы, практика. -  А., 2015 г.</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Саипов А.А. Теория и практика туризма Казахстана. А.,2014. -259 с.</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Туристский кластер [Текст]: Учебное пособие / С.У. </w:t>
      </w:r>
      <w:proofErr w:type="spellStart"/>
      <w:r>
        <w:rPr>
          <w:rFonts w:ascii="Times New Roman" w:eastAsia="Calibri" w:hAnsi="Times New Roman" w:cs="Times New Roman"/>
          <w:sz w:val="28"/>
          <w:szCs w:val="28"/>
        </w:rPr>
        <w:t>Жетписов</w:t>
      </w:r>
      <w:proofErr w:type="spellEnd"/>
      <w:r>
        <w:rPr>
          <w:rFonts w:ascii="Times New Roman" w:eastAsia="Calibri" w:hAnsi="Times New Roman" w:cs="Times New Roman"/>
          <w:sz w:val="28"/>
          <w:szCs w:val="28"/>
        </w:rPr>
        <w:t xml:space="preserve">.- Алматы: Техно Эрудит, 2018.- 140 </w:t>
      </w:r>
      <w:proofErr w:type="gramStart"/>
      <w:r>
        <w:rPr>
          <w:rFonts w:ascii="Times New Roman" w:eastAsia="Calibri" w:hAnsi="Times New Roman" w:cs="Times New Roman"/>
          <w:sz w:val="28"/>
          <w:szCs w:val="28"/>
        </w:rPr>
        <w:t>с</w:t>
      </w:r>
      <w:proofErr w:type="gramEnd"/>
      <w:r>
        <w:rPr>
          <w:rFonts w:ascii="Times New Roman" w:eastAsia="Calibri" w:hAnsi="Times New Roman" w:cs="Times New Roman"/>
          <w:sz w:val="28"/>
          <w:szCs w:val="28"/>
        </w:rPr>
        <w:t xml:space="preserve"> </w:t>
      </w:r>
    </w:p>
    <w:p w:rsidR="005F7825" w:rsidRDefault="005F7825" w:rsidP="006D0DFF">
      <w:pPr>
        <w:pStyle w:val="a9"/>
        <w:numPr>
          <w:ilvl w:val="0"/>
          <w:numId w:val="16"/>
        </w:numPr>
        <w:tabs>
          <w:tab w:val="left" w:pos="993"/>
          <w:tab w:val="left" w:pos="1134"/>
        </w:tabs>
        <w:spacing w:after="0" w:line="240" w:lineRule="auto"/>
        <w:ind w:left="0"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Емельянов Б.В. Экскурсионное обслуживание населения. М., 2013. </w:t>
      </w:r>
    </w:p>
    <w:p w:rsidR="003320ED" w:rsidRPr="006D0DFF" w:rsidRDefault="005F7825" w:rsidP="006D0DFF">
      <w:pPr>
        <w:pStyle w:val="a9"/>
        <w:numPr>
          <w:ilvl w:val="0"/>
          <w:numId w:val="16"/>
        </w:numPr>
        <w:tabs>
          <w:tab w:val="left" w:pos="993"/>
          <w:tab w:val="left" w:pos="1134"/>
        </w:tabs>
        <w:spacing w:after="0" w:line="240" w:lineRule="auto"/>
        <w:ind w:left="0" w:firstLine="709"/>
        <w:jc w:val="both"/>
        <w:rPr>
          <w:rFonts w:ascii="Times New Roman" w:eastAsia="Calibri" w:hAnsi="Times New Roman" w:cs="Times New Roman"/>
          <w:sz w:val="28"/>
          <w:szCs w:val="28"/>
        </w:rPr>
      </w:pPr>
      <w:proofErr w:type="spellStart"/>
      <w:r>
        <w:rPr>
          <w:rFonts w:ascii="Times New Roman" w:eastAsia="Calibri" w:hAnsi="Times New Roman" w:cs="Times New Roman"/>
          <w:sz w:val="28"/>
          <w:szCs w:val="28"/>
        </w:rPr>
        <w:t>Қазақстан</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туризмі</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Оқу</w:t>
      </w:r>
      <w:proofErr w:type="spellEnd"/>
      <w:r>
        <w:rPr>
          <w:rFonts w:ascii="Times New Roman" w:eastAsia="Calibri" w:hAnsi="Times New Roman" w:cs="Times New Roman"/>
          <w:sz w:val="28"/>
          <w:szCs w:val="28"/>
        </w:rPr>
        <w:t xml:space="preserve"> </w:t>
      </w:r>
      <w:proofErr w:type="spellStart"/>
      <w:r>
        <w:rPr>
          <w:rFonts w:ascii="Times New Roman" w:eastAsia="Calibri" w:hAnsi="Times New Roman" w:cs="Times New Roman"/>
          <w:sz w:val="28"/>
          <w:szCs w:val="28"/>
        </w:rPr>
        <w:t>құралы</w:t>
      </w:r>
      <w:proofErr w:type="spellEnd"/>
      <w:r>
        <w:rPr>
          <w:rFonts w:ascii="Times New Roman" w:eastAsia="Calibri" w:hAnsi="Times New Roman" w:cs="Times New Roman"/>
          <w:sz w:val="28"/>
          <w:szCs w:val="28"/>
        </w:rPr>
        <w:t xml:space="preserve">. - Алматы: </w:t>
      </w:r>
      <w:proofErr w:type="spellStart"/>
      <w:r>
        <w:rPr>
          <w:rFonts w:ascii="Times New Roman" w:eastAsia="Calibri" w:hAnsi="Times New Roman" w:cs="Times New Roman"/>
          <w:sz w:val="28"/>
          <w:szCs w:val="28"/>
        </w:rPr>
        <w:t>Бастау</w:t>
      </w:r>
      <w:proofErr w:type="spellEnd"/>
      <w:r>
        <w:rPr>
          <w:rFonts w:ascii="Times New Roman" w:eastAsia="Calibri" w:hAnsi="Times New Roman" w:cs="Times New Roman"/>
          <w:sz w:val="28"/>
          <w:szCs w:val="28"/>
        </w:rPr>
        <w:t>, 2015. - 552б.</w:t>
      </w:r>
    </w:p>
    <w:sectPr w:rsidR="003320ED" w:rsidRPr="006D0DFF">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7856" w:rsidRDefault="00B27856" w:rsidP="00C76411">
      <w:pPr>
        <w:spacing w:after="0" w:line="240" w:lineRule="auto"/>
      </w:pPr>
      <w:r>
        <w:separator/>
      </w:r>
    </w:p>
  </w:endnote>
  <w:endnote w:type="continuationSeparator" w:id="0">
    <w:p w:rsidR="00B27856" w:rsidRDefault="00B27856" w:rsidP="00C764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7856" w:rsidRDefault="00B27856" w:rsidP="00C76411">
      <w:pPr>
        <w:spacing w:after="0" w:line="240" w:lineRule="auto"/>
      </w:pPr>
      <w:r>
        <w:separator/>
      </w:r>
    </w:p>
  </w:footnote>
  <w:footnote w:type="continuationSeparator" w:id="0">
    <w:p w:rsidR="00B27856" w:rsidRDefault="00B27856" w:rsidP="00C7641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E1CB3"/>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
    <w:nsid w:val="07836478"/>
    <w:multiLevelType w:val="hybridMultilevel"/>
    <w:tmpl w:val="8892AFB6"/>
    <w:lvl w:ilvl="0" w:tplc="5742FE04">
      <w:start w:val="11"/>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AAC2980"/>
    <w:multiLevelType w:val="hybridMultilevel"/>
    <w:tmpl w:val="9E603DF6"/>
    <w:lvl w:ilvl="0" w:tplc="87E03A38">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52546E"/>
    <w:multiLevelType w:val="hybridMultilevel"/>
    <w:tmpl w:val="1F985C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DC2312F"/>
    <w:multiLevelType w:val="hybridMultilevel"/>
    <w:tmpl w:val="2ECE1356"/>
    <w:lvl w:ilvl="0" w:tplc="11F40A3A">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F4A4D7F"/>
    <w:multiLevelType w:val="hybridMultilevel"/>
    <w:tmpl w:val="B922D556"/>
    <w:lvl w:ilvl="0" w:tplc="9F98F496">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43B94F91"/>
    <w:multiLevelType w:val="hybridMultilevel"/>
    <w:tmpl w:val="83EC53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53C3332A"/>
    <w:multiLevelType w:val="hybridMultilevel"/>
    <w:tmpl w:val="8136778A"/>
    <w:lvl w:ilvl="0" w:tplc="0419000F">
      <w:start w:val="1"/>
      <w:numFmt w:val="decimal"/>
      <w:lvlText w:val="%1."/>
      <w:lvlJc w:val="left"/>
      <w:pPr>
        <w:ind w:left="36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nsid w:val="5495269E"/>
    <w:multiLevelType w:val="hybridMultilevel"/>
    <w:tmpl w:val="3B767C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5487AD9"/>
    <w:multiLevelType w:val="hybridMultilevel"/>
    <w:tmpl w:val="290ACF2C"/>
    <w:lvl w:ilvl="0" w:tplc="8A1822B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C8B0C44"/>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nsid w:val="630912DD"/>
    <w:multiLevelType w:val="hybridMultilevel"/>
    <w:tmpl w:val="A6DA8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B625F2D"/>
    <w:multiLevelType w:val="hybridMultilevel"/>
    <w:tmpl w:val="B216A2F0"/>
    <w:lvl w:ilvl="0" w:tplc="893E9690">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3">
    <w:nsid w:val="72C3620D"/>
    <w:multiLevelType w:val="hybridMultilevel"/>
    <w:tmpl w:val="992E096C"/>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4">
    <w:nsid w:val="77D02EB9"/>
    <w:multiLevelType w:val="hybridMultilevel"/>
    <w:tmpl w:val="5DACF940"/>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5">
    <w:nsid w:val="79B43D77"/>
    <w:multiLevelType w:val="hybridMultilevel"/>
    <w:tmpl w:val="D936ABCC"/>
    <w:lvl w:ilvl="0" w:tplc="26E47B0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0"/>
  </w:num>
  <w:num w:numId="3">
    <w:abstractNumId w:val="7"/>
  </w:num>
  <w:num w:numId="4">
    <w:abstractNumId w:val="1"/>
  </w:num>
  <w:num w:numId="5">
    <w:abstractNumId w:val="12"/>
  </w:num>
  <w:num w:numId="6">
    <w:abstractNumId w:val="3"/>
  </w:num>
  <w:num w:numId="7">
    <w:abstractNumId w:val="11"/>
  </w:num>
  <w:num w:numId="8">
    <w:abstractNumId w:val="4"/>
  </w:num>
  <w:num w:numId="9">
    <w:abstractNumId w:val="2"/>
  </w:num>
  <w:num w:numId="10">
    <w:abstractNumId w:val="14"/>
  </w:num>
  <w:num w:numId="11">
    <w:abstractNumId w:val="13"/>
  </w:num>
  <w:num w:numId="12">
    <w:abstractNumId w:val="6"/>
  </w:num>
  <w:num w:numId="13">
    <w:abstractNumId w:val="9"/>
  </w:num>
  <w:num w:numId="14">
    <w:abstractNumId w:val="8"/>
  </w:num>
  <w:num w:numId="15">
    <w:abstractNumId w:val="15"/>
  </w:num>
  <w:num w:numId="1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6CBF"/>
    <w:rsid w:val="00016AD4"/>
    <w:rsid w:val="00085BDC"/>
    <w:rsid w:val="000B3B4A"/>
    <w:rsid w:val="001A3FBB"/>
    <w:rsid w:val="001E1AD3"/>
    <w:rsid w:val="00201E98"/>
    <w:rsid w:val="00202FDF"/>
    <w:rsid w:val="002042CB"/>
    <w:rsid w:val="00213095"/>
    <w:rsid w:val="00285FF3"/>
    <w:rsid w:val="003320ED"/>
    <w:rsid w:val="0038652D"/>
    <w:rsid w:val="004904FB"/>
    <w:rsid w:val="00552BBE"/>
    <w:rsid w:val="00590541"/>
    <w:rsid w:val="0059757A"/>
    <w:rsid w:val="005C58F7"/>
    <w:rsid w:val="005D76D6"/>
    <w:rsid w:val="005E5F88"/>
    <w:rsid w:val="005F7825"/>
    <w:rsid w:val="006B168E"/>
    <w:rsid w:val="006B4D93"/>
    <w:rsid w:val="006B5241"/>
    <w:rsid w:val="006D0DFF"/>
    <w:rsid w:val="00790B85"/>
    <w:rsid w:val="007F5AE8"/>
    <w:rsid w:val="00844B5B"/>
    <w:rsid w:val="00866802"/>
    <w:rsid w:val="009226D2"/>
    <w:rsid w:val="00944FA0"/>
    <w:rsid w:val="00945FC1"/>
    <w:rsid w:val="00962962"/>
    <w:rsid w:val="0099531A"/>
    <w:rsid w:val="00A35109"/>
    <w:rsid w:val="00A84410"/>
    <w:rsid w:val="00B27856"/>
    <w:rsid w:val="00B623A2"/>
    <w:rsid w:val="00B62901"/>
    <w:rsid w:val="00C76411"/>
    <w:rsid w:val="00CA7898"/>
    <w:rsid w:val="00CC5B41"/>
    <w:rsid w:val="00D67159"/>
    <w:rsid w:val="00D84F2D"/>
    <w:rsid w:val="00DC6063"/>
    <w:rsid w:val="00E4361A"/>
    <w:rsid w:val="00F87E05"/>
    <w:rsid w:val="00FC0EF8"/>
    <w:rsid w:val="00FD6C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764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76411"/>
    <w:rPr>
      <w:rFonts w:ascii="Tahoma" w:hAnsi="Tahoma" w:cs="Tahoma"/>
      <w:sz w:val="16"/>
      <w:szCs w:val="16"/>
    </w:rPr>
  </w:style>
  <w:style w:type="paragraph" w:styleId="a5">
    <w:name w:val="header"/>
    <w:basedOn w:val="a"/>
    <w:link w:val="a6"/>
    <w:uiPriority w:val="99"/>
    <w:unhideWhenUsed/>
    <w:rsid w:val="00C7641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76411"/>
  </w:style>
  <w:style w:type="paragraph" w:styleId="a7">
    <w:name w:val="footer"/>
    <w:basedOn w:val="a"/>
    <w:link w:val="a8"/>
    <w:uiPriority w:val="99"/>
    <w:unhideWhenUsed/>
    <w:rsid w:val="00C7641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76411"/>
  </w:style>
  <w:style w:type="paragraph" w:styleId="a9">
    <w:name w:val="List Paragraph"/>
    <w:basedOn w:val="a"/>
    <w:uiPriority w:val="34"/>
    <w:qFormat/>
    <w:rsid w:val="00C76411"/>
    <w:pPr>
      <w:ind w:left="720"/>
      <w:contextualSpacing/>
    </w:pPr>
  </w:style>
  <w:style w:type="paragraph" w:styleId="aa">
    <w:name w:val="No Spacing"/>
    <w:uiPriority w:val="1"/>
    <w:qFormat/>
    <w:rsid w:val="00944FA0"/>
    <w:pPr>
      <w:spacing w:after="0" w:line="240" w:lineRule="auto"/>
    </w:pPr>
  </w:style>
  <w:style w:type="character" w:styleId="ab">
    <w:name w:val="Hyperlink"/>
    <w:basedOn w:val="a0"/>
    <w:uiPriority w:val="99"/>
    <w:semiHidden/>
    <w:unhideWhenUsed/>
    <w:rsid w:val="005F7825"/>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7641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76411"/>
    <w:rPr>
      <w:rFonts w:ascii="Tahoma" w:hAnsi="Tahoma" w:cs="Tahoma"/>
      <w:sz w:val="16"/>
      <w:szCs w:val="16"/>
    </w:rPr>
  </w:style>
  <w:style w:type="paragraph" w:styleId="a5">
    <w:name w:val="header"/>
    <w:basedOn w:val="a"/>
    <w:link w:val="a6"/>
    <w:uiPriority w:val="99"/>
    <w:unhideWhenUsed/>
    <w:rsid w:val="00C7641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C76411"/>
  </w:style>
  <w:style w:type="paragraph" w:styleId="a7">
    <w:name w:val="footer"/>
    <w:basedOn w:val="a"/>
    <w:link w:val="a8"/>
    <w:uiPriority w:val="99"/>
    <w:unhideWhenUsed/>
    <w:rsid w:val="00C7641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C76411"/>
  </w:style>
  <w:style w:type="paragraph" w:styleId="a9">
    <w:name w:val="List Paragraph"/>
    <w:basedOn w:val="a"/>
    <w:uiPriority w:val="34"/>
    <w:qFormat/>
    <w:rsid w:val="00C76411"/>
    <w:pPr>
      <w:ind w:left="720"/>
      <w:contextualSpacing/>
    </w:pPr>
  </w:style>
  <w:style w:type="paragraph" w:styleId="aa">
    <w:name w:val="No Spacing"/>
    <w:uiPriority w:val="1"/>
    <w:qFormat/>
    <w:rsid w:val="00944FA0"/>
    <w:pPr>
      <w:spacing w:after="0" w:line="240" w:lineRule="auto"/>
    </w:pPr>
  </w:style>
  <w:style w:type="character" w:styleId="ab">
    <w:name w:val="Hyperlink"/>
    <w:basedOn w:val="a0"/>
    <w:uiPriority w:val="99"/>
    <w:semiHidden/>
    <w:unhideWhenUsed/>
    <w:rsid w:val="005F782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9390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kitalets.ru/books/metod/org_tp/"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18</Pages>
  <Words>5300</Words>
  <Characters>30211</Characters>
  <Application>Microsoft Office Word</Application>
  <DocSecurity>0</DocSecurity>
  <Lines>251</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gk228</dc:creator>
  <cp:lastModifiedBy>ро</cp:lastModifiedBy>
  <cp:revision>13</cp:revision>
  <cp:lastPrinted>2024-02-13T09:13:00Z</cp:lastPrinted>
  <dcterms:created xsi:type="dcterms:W3CDTF">2023-01-18T06:10:00Z</dcterms:created>
  <dcterms:modified xsi:type="dcterms:W3CDTF">2024-02-28T04:16:00Z</dcterms:modified>
</cp:coreProperties>
</file>